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971" w:hanging="514"/>
        <w:rPr/>
      </w:pPr>
      <w:r>
        <w:rPr>
          <w:rFonts w:eastAsia="Comic Sans MS" w:cs="Comic Sans MS" w:ascii="Comic Sans MS" w:hAnsi="Comic Sans MS"/>
          <w:color w:val="F6610E"/>
          <w:sz w:val="96"/>
        </w:rPr>
        <w:t>Подвижные игры. Средняя группа.</w:t>
      </w:r>
      <w:r>
        <w:rPr>
          <w:rFonts w:eastAsia="Comic Sans MS" w:cs="Comic Sans MS" w:ascii="Comic Sans MS" w:hAnsi="Comic Sans MS"/>
          <w:color w:val="F6610E"/>
          <w:sz w:val="32"/>
        </w:rPr>
        <w:t xml:space="preserve"> </w:t>
      </w:r>
    </w:p>
    <w:p>
      <w:pPr>
        <w:pStyle w:val="Normal"/>
        <w:spacing w:before="0" w:after="0"/>
        <w:ind w:left="1" w:hanging="0"/>
        <w:rPr/>
      </w:pPr>
      <w:r>
        <w:rPr/>
        <w:drawing>
          <wp:inline distT="0" distB="0" distL="0" distR="0">
            <wp:extent cx="5743575" cy="5168265"/>
            <wp:effectExtent l="0" t="0" r="0" b="0"/>
            <wp:docPr id="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
                    <pic:cNvPicPr>
                      <a:picLocks noChangeAspect="1" noChangeArrowheads="1"/>
                    </pic:cNvPicPr>
                  </pic:nvPicPr>
                  <pic:blipFill>
                    <a:blip r:embed="rId2"/>
                    <a:stretch>
                      <a:fillRect/>
                    </a:stretch>
                  </pic:blipFill>
                  <pic:spPr bwMode="auto">
                    <a:xfrm>
                      <a:off x="0" y="0"/>
                      <a:ext cx="5743575" cy="5168265"/>
                    </a:xfrm>
                    <a:prstGeom prst="rect">
                      <a:avLst/>
                    </a:prstGeom>
                  </pic:spPr>
                </pic:pic>
              </a:graphicData>
            </a:graphic>
          </wp:inline>
        </w:drawing>
      </w:r>
    </w:p>
    <w:p>
      <w:pPr>
        <w:pStyle w:val="Normal"/>
        <w:spacing w:before="0" w:after="0"/>
        <w:ind w:left="1" w:right="262" w:hanging="0"/>
        <w:jc w:val="right"/>
        <w:rPr/>
      </w:pPr>
      <w:r>
        <w:rPr/>
      </w:r>
    </w:p>
    <w:p>
      <w:pPr>
        <w:pStyle w:val="Normal"/>
        <w:spacing w:before="0" w:after="0"/>
        <w:ind w:left="1" w:right="262" w:hanging="0"/>
        <w:jc w:val="right"/>
        <w:rPr/>
      </w:pPr>
      <w:r>
        <w:rPr/>
      </w:r>
    </w:p>
    <w:p>
      <w:pPr>
        <w:pStyle w:val="Normal"/>
        <w:spacing w:before="0" w:after="0"/>
        <w:ind w:left="1" w:right="262" w:hanging="0"/>
        <w:jc w:val="right"/>
        <w:rPr/>
      </w:pPr>
      <w:r>
        <w:rPr/>
      </w:r>
    </w:p>
    <w:p>
      <w:pPr>
        <w:pStyle w:val="Normal"/>
        <w:spacing w:before="0" w:after="0"/>
        <w:ind w:left="1" w:right="262" w:hanging="0"/>
        <w:jc w:val="right"/>
        <w:rPr/>
      </w:pPr>
      <w:r>
        <w:rPr/>
      </w:r>
    </w:p>
    <w:p>
      <w:pPr>
        <w:pStyle w:val="Normal"/>
        <w:spacing w:before="0" w:after="0"/>
        <w:ind w:left="1" w:right="262" w:hanging="0"/>
        <w:jc w:val="right"/>
        <w:rPr/>
      </w:pPr>
      <w:r>
        <w:rPr/>
      </w:r>
    </w:p>
    <w:p>
      <w:pPr>
        <w:pStyle w:val="Normal"/>
        <w:spacing w:before="0" w:after="0"/>
        <w:ind w:left="1" w:right="262" w:hanging="0"/>
        <w:jc w:val="right"/>
        <w:rPr/>
      </w:pPr>
      <w:r>
        <w:rPr/>
      </w:r>
    </w:p>
    <w:p>
      <w:pPr>
        <w:pStyle w:val="Normal"/>
        <w:spacing w:before="0" w:after="0"/>
        <w:ind w:left="1" w:right="262" w:hanging="0"/>
        <w:jc w:val="right"/>
        <w:rPr/>
      </w:pPr>
      <w:r>
        <w:rPr/>
      </w:r>
    </w:p>
    <w:p>
      <w:pPr>
        <w:pStyle w:val="Normal"/>
        <w:spacing w:before="0" w:after="0"/>
        <w:ind w:left="1" w:right="262" w:hanging="0"/>
        <w:jc w:val="right"/>
        <w:rPr/>
      </w:pPr>
      <w:r>
        <w:rPr/>
      </w:r>
    </w:p>
    <w:p>
      <w:pPr>
        <w:pStyle w:val="Normal"/>
        <w:spacing w:before="0" w:after="0"/>
        <w:ind w:left="1" w:right="262" w:hanging="0"/>
        <w:jc w:val="center"/>
        <w:rPr>
          <w:color w:val="3FAF46"/>
        </w:rPr>
      </w:pPr>
      <w:r>
        <w:rPr>
          <w:color w:val="3FAF46"/>
        </w:rPr>
        <w:t xml:space="preserve">https://nsportal.ru/sites/default/files/2025/07/29/kartoteka_podvizh_igry.docx </w:t>
      </w:r>
    </w:p>
    <w:p>
      <w:pPr>
        <w:pStyle w:val="Heading1"/>
        <w:ind w:left="-5" w:hanging="10"/>
        <w:rPr/>
      </w:pPr>
      <w:r>
        <w:rPr/>
        <w:t xml:space="preserve">«Самолеты»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Развивать у детей ориентировку в пространстве, закрепить навык построения в колонну. Упражнять в беге.  </w:t>
      </w:r>
    </w:p>
    <w:p>
      <w:pPr>
        <w:pStyle w:val="Normal"/>
        <w:spacing w:lineRule="auto" w:line="268" w:before="0" w:after="195"/>
        <w:ind w:left="-5" w:hanging="10"/>
        <w:rPr/>
      </w:pPr>
      <w:r>
        <w:rPr>
          <w:rFonts w:eastAsia="Times New Roman" w:cs="Times New Roman" w:ascii="Times New Roman" w:hAnsi="Times New Roman"/>
          <w:i/>
          <w:sz w:val="28"/>
        </w:rPr>
        <w:t>Описание:</w:t>
      </w:r>
      <w:r>
        <w:rPr>
          <w:rFonts w:eastAsia="Times New Roman" w:cs="Times New Roman" w:ascii="Times New Roman" w:hAnsi="Times New Roman"/>
          <w:sz w:val="28"/>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 </w:t>
      </w:r>
    </w:p>
    <w:p>
      <w:pPr>
        <w:pStyle w:val="Normal"/>
        <w:spacing w:lineRule="auto" w:line="268" w:before="0" w:after="195"/>
        <w:ind w:left="-5" w:hanging="10"/>
        <w:rPr/>
      </w:pPr>
      <w:r>
        <w:rPr>
          <w:rFonts w:eastAsia="Times New Roman" w:cs="Times New Roman" w:ascii="Times New Roman" w:hAnsi="Times New Roman"/>
          <w:i/>
          <w:sz w:val="28"/>
        </w:rPr>
        <w:t>Правила:</w:t>
      </w:r>
      <w:r>
        <w:rPr>
          <w:rFonts w:eastAsia="Times New Roman" w:cs="Times New Roman" w:ascii="Times New Roman" w:hAnsi="Times New Roman"/>
          <w:sz w:val="28"/>
        </w:rPr>
        <w:t xml:space="preserve"> Играющие должны вылетать после сигнала воспитателя «Летите!». </w:t>
      </w:r>
    </w:p>
    <w:p>
      <w:pPr>
        <w:pStyle w:val="Normal"/>
        <w:spacing w:lineRule="auto" w:line="268" w:before="0" w:after="195"/>
        <w:ind w:left="-5" w:hanging="10"/>
        <w:rPr/>
      </w:pPr>
      <w:r>
        <w:rPr>
          <w:rFonts w:eastAsia="Times New Roman" w:cs="Times New Roman" w:ascii="Times New Roman" w:hAnsi="Times New Roman"/>
          <w:sz w:val="28"/>
        </w:rPr>
        <w:t xml:space="preserve">По сигналу воспитателя «На посадку!» — играющие должны возвратиться в свои колонны, на те места, где выложен их знак (поставлен флажок). </w:t>
      </w:r>
    </w:p>
    <w:p>
      <w:pPr>
        <w:pStyle w:val="Normal"/>
        <w:spacing w:lineRule="auto" w:line="268" w:before="0" w:after="195"/>
        <w:ind w:left="-5" w:hanging="10"/>
        <w:rPr/>
      </w:pPr>
      <w:r>
        <w:rPr>
          <w:rFonts w:eastAsia="Times New Roman" w:cs="Times New Roman" w:ascii="Times New Roman" w:hAnsi="Times New Roman"/>
          <w:i/>
          <w:sz w:val="28"/>
        </w:rPr>
        <w:t>Варианты:</w:t>
      </w:r>
      <w:r>
        <w:rPr>
          <w:rFonts w:eastAsia="Times New Roman" w:cs="Times New Roman" w:ascii="Times New Roman" w:hAnsi="Times New Roman"/>
          <w:sz w:val="28"/>
        </w:rPr>
        <w:t xml:space="preserve"> Пока самолеты летают, поменять местами флажки, унести на противоположную сторону. Менять ведущих в колоннах. </w:t>
      </w:r>
    </w:p>
    <w:p>
      <w:pPr>
        <w:pStyle w:val="Heading1"/>
        <w:ind w:left="-5" w:hanging="10"/>
        <w:rPr/>
      </w:pPr>
      <w:r>
        <w:rPr/>
        <w:t xml:space="preserve">«Цветные автомобили»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Развивать у детей внимание, умение различать цвета , действовать по зрительному сигналу. Упражнять детей в беге, ходьбе. </w:t>
      </w:r>
    </w:p>
    <w:p>
      <w:pPr>
        <w:pStyle w:val="Normal"/>
        <w:spacing w:lineRule="auto" w:line="268" w:before="0" w:after="195"/>
        <w:ind w:left="-5" w:hanging="10"/>
        <w:rPr/>
      </w:pPr>
      <w:r>
        <w:rPr>
          <w:rFonts w:eastAsia="Times New Roman" w:cs="Times New Roman" w:ascii="Times New Roman" w:hAnsi="Times New Roman"/>
          <w:i/>
          <w:sz w:val="28"/>
        </w:rPr>
        <w:t>Описание:</w:t>
      </w:r>
      <w:r>
        <w:rPr>
          <w:rFonts w:eastAsia="Times New Roman" w:cs="Times New Roman" w:ascii="Times New Roman" w:hAnsi="Times New Roman"/>
          <w:sz w:val="28"/>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 </w:t>
      </w:r>
    </w:p>
    <w:p>
      <w:pPr>
        <w:pStyle w:val="Normal"/>
        <w:spacing w:lineRule="auto" w:line="268" w:before="0" w:after="195"/>
        <w:ind w:left="-5" w:hanging="10"/>
        <w:rPr/>
      </w:pPr>
      <w:r>
        <w:rPr>
          <w:rFonts w:eastAsia="Times New Roman" w:cs="Times New Roman" w:ascii="Times New Roman" w:hAnsi="Times New Roman"/>
          <w:i/>
          <w:sz w:val="28"/>
        </w:rPr>
        <w:t>Правила:</w:t>
      </w:r>
      <w:r>
        <w:rPr>
          <w:rFonts w:eastAsia="Times New Roman" w:cs="Times New Roman" w:ascii="Times New Roman" w:hAnsi="Times New Roman"/>
          <w:sz w:val="28"/>
        </w:rPr>
        <w:t xml:space="preserve"> Выезжать из гаражей можно только по сигналу воспитателя, возвращаться в гараж тоже по сигналу. Если флажок опущен, автомобили не двигаются. </w:t>
      </w:r>
    </w:p>
    <w:p>
      <w:pPr>
        <w:pStyle w:val="Normal"/>
        <w:spacing w:lineRule="auto" w:line="268" w:before="0" w:after="50"/>
        <w:ind w:left="-5" w:hanging="10"/>
        <w:rPr/>
      </w:pPr>
      <w:r>
        <w:rPr>
          <w:rFonts w:eastAsia="Times New Roman" w:cs="Times New Roman" w:ascii="Times New Roman" w:hAnsi="Times New Roman"/>
          <w:i/>
          <w:sz w:val="28"/>
        </w:rPr>
        <w:t>Варианты:</w:t>
      </w:r>
      <w:r>
        <w:rPr>
          <w:rFonts w:eastAsia="Times New Roman" w:cs="Times New Roman" w:ascii="Times New Roman" w:hAnsi="Times New Roman"/>
          <w:sz w:val="28"/>
        </w:rPr>
        <w:t xml:space="preserve"> Разложить по углам ориентиры разного цвета. На сигнал «Автомобили выезжают», в это время поменять местами ориентиры. </w:t>
      </w:r>
    </w:p>
    <w:p>
      <w:pPr>
        <w:pStyle w:val="Normal"/>
        <w:spacing w:lineRule="auto" w:line="268" w:before="0" w:after="195"/>
        <w:ind w:left="-5" w:hanging="10"/>
        <w:rPr/>
      </w:pPr>
      <w:r>
        <w:rPr>
          <w:rFonts w:eastAsia="Times New Roman" w:cs="Times New Roman" w:ascii="Times New Roman" w:hAnsi="Times New Roman"/>
          <w:sz w:val="28"/>
        </w:rPr>
        <w:t xml:space="preserve">Предложить детям вспомнить разные марки автомобилей. </w:t>
      </w:r>
    </w:p>
    <w:p>
      <w:pPr>
        <w:pStyle w:val="Heading1"/>
        <w:ind w:left="-5" w:hanging="10"/>
        <w:rPr/>
      </w:pPr>
      <w:r>
        <w:rPr/>
        <w:t xml:space="preserve">«Птичка и кошка»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Развивать у детей решительность, упражнять в беге с увертыванием. </w:t>
      </w:r>
    </w:p>
    <w:p>
      <w:pPr>
        <w:pStyle w:val="Normal"/>
        <w:spacing w:lineRule="auto" w:line="268" w:before="0" w:after="195"/>
        <w:ind w:left="-5" w:hanging="10"/>
        <w:rPr/>
      </w:pPr>
      <w:r>
        <w:rPr>
          <w:rFonts w:eastAsia="Times New Roman" w:cs="Times New Roman" w:ascii="Times New Roman" w:hAnsi="Times New Roman"/>
          <w:i/>
          <w:sz w:val="28"/>
        </w:rPr>
        <w:t>Описание:</w:t>
      </w:r>
      <w:r>
        <w:rPr>
          <w:rFonts w:eastAsia="Times New Roman" w:cs="Times New Roman" w:ascii="Times New Roman" w:hAnsi="Times New Roman"/>
          <w:sz w:val="28"/>
        </w:rPr>
        <w:t xml:space="preserve"> 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pPr>
        <w:pStyle w:val="Normal"/>
        <w:spacing w:lineRule="auto" w:line="268" w:before="0" w:after="195"/>
        <w:ind w:left="-5" w:hanging="10"/>
        <w:rPr/>
      </w:pPr>
      <w:r>
        <w:rPr>
          <w:rFonts w:eastAsia="Times New Roman" w:cs="Times New Roman" w:ascii="Times New Roman" w:hAnsi="Times New Roman"/>
          <w:i/>
          <w:sz w:val="28"/>
        </w:rPr>
        <w:t xml:space="preserve">Правила:  </w:t>
      </w:r>
      <w:r>
        <w:rPr>
          <w:rFonts w:eastAsia="Times New Roman" w:cs="Times New Roman" w:ascii="Times New Roman" w:hAnsi="Times New Roman"/>
          <w:sz w:val="28"/>
        </w:rPr>
        <w:t>Кошка ловит птичек только в кругу. Кошка может касаться птичек, но не хватать их.</w:t>
      </w:r>
      <w:r>
        <w:rPr>
          <w:rFonts w:eastAsia="Times New Roman" w:cs="Times New Roman" w:ascii="Times New Roman" w:hAnsi="Times New Roman"/>
          <w:i/>
          <w:sz w:val="28"/>
        </w:rPr>
        <w:t xml:space="preserve"> </w:t>
      </w:r>
    </w:p>
    <w:p>
      <w:pPr>
        <w:pStyle w:val="Normal"/>
        <w:spacing w:lineRule="auto" w:line="268" w:before="0" w:after="195"/>
        <w:ind w:left="-5" w:hanging="10"/>
        <w:rPr/>
      </w:pPr>
      <w:r>
        <w:rPr>
          <w:rFonts w:eastAsia="Times New Roman" w:cs="Times New Roman" w:ascii="Times New Roman" w:hAnsi="Times New Roman"/>
          <w:i/>
          <w:sz w:val="28"/>
        </w:rPr>
        <w:t>Варианты:</w:t>
      </w:r>
      <w:r>
        <w:rPr>
          <w:rFonts w:eastAsia="Times New Roman" w:cs="Times New Roman" w:ascii="Times New Roman" w:hAnsi="Times New Roman"/>
          <w:sz w:val="28"/>
        </w:rPr>
        <w:t xml:space="preserve"> Если кошка долго не может никого поймать, добавить еще одну кошку. </w:t>
      </w:r>
    </w:p>
    <w:p>
      <w:pPr>
        <w:pStyle w:val="Heading1"/>
        <w:ind w:left="-5" w:hanging="10"/>
        <w:rPr/>
      </w:pPr>
      <w:r>
        <w:rPr/>
        <w:t xml:space="preserve">«Найди себе пару»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 </w:t>
      </w:r>
    </w:p>
    <w:p>
      <w:pPr>
        <w:pStyle w:val="Normal"/>
        <w:spacing w:lineRule="auto" w:line="268" w:before="0" w:after="195"/>
        <w:ind w:left="-5" w:hanging="10"/>
        <w:rPr/>
      </w:pPr>
      <w:r>
        <w:rPr>
          <w:rFonts w:eastAsia="Times New Roman" w:cs="Times New Roman" w:ascii="Times New Roman" w:hAnsi="Times New Roman"/>
          <w:i/>
          <w:sz w:val="28"/>
        </w:rPr>
        <w:t>Описание:</w:t>
      </w:r>
      <w:r>
        <w:rPr>
          <w:rFonts w:eastAsia="Times New Roman" w:cs="Times New Roman" w:ascii="Times New Roman" w:hAnsi="Times New Roman"/>
          <w:sz w:val="28"/>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Правила:  </w:t>
      </w:r>
    </w:p>
    <w:p>
      <w:pPr>
        <w:pStyle w:val="Normal"/>
        <w:spacing w:lineRule="auto" w:line="268" w:before="0" w:after="195"/>
        <w:ind w:left="-5" w:hanging="10"/>
        <w:rPr/>
      </w:pPr>
      <w:r>
        <w:rPr>
          <w:rFonts w:eastAsia="Times New Roman" w:cs="Times New Roman" w:ascii="Times New Roman" w:hAnsi="Times New Roman"/>
          <w:sz w:val="28"/>
        </w:rPr>
        <w:t xml:space="preserve">Играющие становятся в пары и разбегаются по сигналу (слову) воспитателя. </w:t>
      </w:r>
    </w:p>
    <w:p>
      <w:pPr>
        <w:pStyle w:val="Normal"/>
        <w:spacing w:lineRule="auto" w:line="268" w:before="0" w:after="195"/>
        <w:ind w:left="-5" w:hanging="10"/>
        <w:rPr/>
      </w:pPr>
      <w:r>
        <w:rPr>
          <w:rFonts w:eastAsia="Times New Roman" w:cs="Times New Roman" w:ascii="Times New Roman" w:hAnsi="Times New Roman"/>
          <w:sz w:val="28"/>
        </w:rPr>
        <w:t xml:space="preserve">Каждый раз играющие должны иметь пару. </w:t>
      </w:r>
    </w:p>
    <w:p>
      <w:pPr>
        <w:pStyle w:val="Normal"/>
        <w:spacing w:lineRule="auto" w:line="268" w:before="0" w:after="243"/>
        <w:ind w:left="-5" w:hanging="10"/>
        <w:rPr/>
      </w:pPr>
      <w:r>
        <w:rPr>
          <w:rFonts w:eastAsia="Times New Roman" w:cs="Times New Roman" w:ascii="Times New Roman" w:hAnsi="Times New Roman"/>
          <w:i/>
          <w:sz w:val="28"/>
        </w:rPr>
        <w:t>Варианты:</w:t>
      </w:r>
      <w:r>
        <w:rPr>
          <w:rFonts w:eastAsia="Times New Roman" w:cs="Times New Roman" w:ascii="Times New Roman" w:hAnsi="Times New Roman"/>
          <w:sz w:val="28"/>
        </w:rPr>
        <w:t xml:space="preserve"> Вместо флажков использовать платочки. Чтобы дети не бегали парами, ввести ограничитель – узкую дорожку, перепрыгнуть через ручеек. </w:t>
      </w:r>
      <w:r>
        <w:rPr>
          <w:rFonts w:eastAsia="Times New Roman" w:cs="Times New Roman" w:ascii="Times New Roman" w:hAnsi="Times New Roman"/>
          <w:b/>
          <w:sz w:val="28"/>
        </w:rPr>
        <w:t xml:space="preserve">«Лошадки»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Развивать у детей умение действовать по сигналу, согласовывать движения друг с другом, упражнять в беге, ходьбе. </w:t>
      </w:r>
    </w:p>
    <w:p>
      <w:pPr>
        <w:pStyle w:val="Normal"/>
        <w:spacing w:lineRule="auto" w:line="276" w:before="0" w:after="184"/>
        <w:ind w:left="-5" w:right="3" w:hanging="10"/>
        <w:jc w:val="both"/>
        <w:rPr/>
      </w:pPr>
      <w:r>
        <w:rPr>
          <w:rFonts w:eastAsia="Times New Roman" w:cs="Times New Roman" w:ascii="Times New Roman" w:hAnsi="Times New Roman"/>
          <w:i/>
          <w:sz w:val="28"/>
        </w:rPr>
        <w:t>Описание:</w:t>
      </w:r>
      <w:r>
        <w:rPr>
          <w:rFonts w:eastAsia="Times New Roman" w:cs="Times New Roman" w:ascii="Times New Roman" w:hAnsi="Times New Roman"/>
          <w:sz w:val="28"/>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 </w:t>
      </w:r>
    </w:p>
    <w:p>
      <w:pPr>
        <w:pStyle w:val="Normal"/>
        <w:spacing w:lineRule="auto" w:line="268" w:before="0" w:after="195"/>
        <w:ind w:left="-5" w:hanging="10"/>
        <w:rPr/>
      </w:pPr>
      <w:r>
        <w:rPr>
          <w:rFonts w:eastAsia="Times New Roman" w:cs="Times New Roman" w:ascii="Times New Roman" w:hAnsi="Times New Roman"/>
          <w:i/>
          <w:sz w:val="28"/>
        </w:rPr>
        <w:t>Правила:</w:t>
      </w:r>
      <w:r>
        <w:rPr>
          <w:rFonts w:eastAsia="Times New Roman" w:cs="Times New Roman" w:ascii="Times New Roman" w:hAnsi="Times New Roman"/>
          <w:sz w:val="28"/>
        </w:rPr>
        <w:t xml:space="preserve"> Играющие меняют движения по сигналу воспитателя. По сигналу «Идите отдыхать» — конюхи возвращаются на места. </w:t>
      </w:r>
    </w:p>
    <w:p>
      <w:pPr>
        <w:pStyle w:val="Heading1"/>
        <w:ind w:left="-5" w:hanging="10"/>
        <w:rPr/>
      </w:pPr>
      <w:r>
        <w:rPr/>
        <w:t xml:space="preserve">«Где звенит»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Развивать у детей слух, внимание и выдержку.  </w:t>
      </w:r>
    </w:p>
    <w:p>
      <w:pPr>
        <w:pStyle w:val="Normal"/>
        <w:spacing w:lineRule="auto" w:line="276" w:before="0" w:after="184"/>
        <w:ind w:left="-5" w:right="6" w:hanging="10"/>
        <w:jc w:val="both"/>
        <w:rPr/>
      </w:pPr>
      <w:r>
        <w:rPr>
          <w:rFonts w:eastAsia="Times New Roman" w:cs="Times New Roman" w:ascii="Times New Roman" w:hAnsi="Times New Roman"/>
          <w:i/>
          <w:sz w:val="28"/>
        </w:rPr>
        <w:t>Описание:</w:t>
      </w:r>
      <w:r>
        <w:rPr>
          <w:rFonts w:eastAsia="Times New Roman" w:cs="Times New Roman" w:ascii="Times New Roman" w:hAnsi="Times New Roman"/>
          <w:sz w:val="28"/>
        </w:rPr>
        <w:t xml:space="preserve">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 </w:t>
      </w:r>
    </w:p>
    <w:p>
      <w:pPr>
        <w:pStyle w:val="Normal"/>
        <w:spacing w:lineRule="auto" w:line="268" w:before="0" w:after="195"/>
        <w:ind w:left="-5" w:hanging="10"/>
        <w:rPr/>
      </w:pPr>
      <w:r>
        <w:rPr>
          <w:rFonts w:eastAsia="Times New Roman" w:cs="Times New Roman" w:ascii="Times New Roman" w:hAnsi="Times New Roman"/>
          <w:i/>
          <w:sz w:val="28"/>
        </w:rPr>
        <w:t xml:space="preserve">Правила:  </w:t>
      </w:r>
      <w:r>
        <w:rPr>
          <w:rFonts w:eastAsia="Times New Roman" w:cs="Times New Roman" w:ascii="Times New Roman" w:hAnsi="Times New Roman"/>
          <w:sz w:val="28"/>
        </w:rPr>
        <w:t>Водящий открывает глаза только после слова воспитателя «Пора!»</w:t>
      </w:r>
      <w:r>
        <w:rPr>
          <w:rFonts w:eastAsia="Times New Roman" w:cs="Times New Roman" w:ascii="Times New Roman" w:hAnsi="Times New Roman"/>
          <w:i/>
          <w:sz w:val="28"/>
        </w:rPr>
        <w:t xml:space="preserve"> </w:t>
      </w:r>
    </w:p>
    <w:p>
      <w:pPr>
        <w:pStyle w:val="Normal"/>
        <w:spacing w:lineRule="auto" w:line="268" w:before="0" w:after="141"/>
        <w:ind w:left="-5" w:hanging="10"/>
        <w:rPr/>
      </w:pPr>
      <w:r>
        <w:rPr>
          <w:rFonts w:eastAsia="Times New Roman" w:cs="Times New Roman" w:ascii="Times New Roman" w:hAnsi="Times New Roman"/>
          <w:i/>
          <w:sz w:val="28"/>
        </w:rPr>
        <w:t>Варианты:</w:t>
      </w:r>
      <w:r>
        <w:rPr>
          <w:rFonts w:eastAsia="Times New Roman" w:cs="Times New Roman" w:ascii="Times New Roman" w:hAnsi="Times New Roman"/>
          <w:sz w:val="28"/>
        </w:rPr>
        <w:t xml:space="preserve"> Раскрутить водящего; вместо звоночка ввести дудочку или другой музыкальный инструмент. </w:t>
      </w:r>
    </w:p>
    <w:p>
      <w:pPr>
        <w:pStyle w:val="Normal"/>
        <w:spacing w:before="0" w:after="0"/>
        <w:rPr/>
      </w:pPr>
      <w:r>
        <w:rPr>
          <w:rFonts w:eastAsia="Times New Roman" w:cs="Times New Roman" w:ascii="Times New Roman" w:hAnsi="Times New Roman"/>
          <w:sz w:val="28"/>
        </w:rPr>
        <w:t xml:space="preserve"> </w:t>
      </w:r>
    </w:p>
    <w:p>
      <w:pPr>
        <w:pStyle w:val="Heading1"/>
        <w:spacing w:before="0" w:after="152"/>
        <w:ind w:left="-5" w:hanging="10"/>
        <w:rPr/>
      </w:pPr>
      <w:r>
        <w:rPr/>
        <w:t xml:space="preserve">«Бездомный заяц» </w:t>
      </w:r>
    </w:p>
    <w:p>
      <w:pPr>
        <w:pStyle w:val="Normal"/>
        <w:spacing w:lineRule="auto" w:line="268" w:before="0" w:after="137"/>
        <w:ind w:left="-5" w:hanging="10"/>
        <w:rPr/>
      </w:pPr>
      <w:r>
        <w:rPr>
          <w:rFonts w:eastAsia="Times New Roman" w:cs="Times New Roman" w:ascii="Times New Roman" w:hAnsi="Times New Roman"/>
          <w:i/>
          <w:sz w:val="28"/>
        </w:rPr>
        <w:t xml:space="preserve">Задачи: </w:t>
      </w:r>
      <w:r>
        <w:rPr>
          <w:rFonts w:eastAsia="Times New Roman" w:cs="Times New Roman" w:ascii="Times New Roman" w:hAnsi="Times New Roman"/>
          <w:sz w:val="28"/>
        </w:rPr>
        <w:t xml:space="preserve">Развитие ловкости и координации движения, выполнять движения по сигналу. </w:t>
      </w:r>
    </w:p>
    <w:p>
      <w:pPr>
        <w:pStyle w:val="Normal"/>
        <w:spacing w:lineRule="auto" w:line="276" w:before="0" w:after="184"/>
        <w:ind w:left="-5" w:right="4" w:hanging="10"/>
        <w:jc w:val="both"/>
        <w:rPr/>
      </w:pPr>
      <w:r>
        <w:rPr>
          <w:rFonts w:eastAsia="Times New Roman" w:cs="Times New Roman" w:ascii="Times New Roman" w:hAnsi="Times New Roman"/>
          <w:i/>
          <w:sz w:val="28"/>
        </w:rPr>
        <w:t xml:space="preserve">Описание: </w:t>
      </w:r>
      <w:r>
        <w:rPr>
          <w:rFonts w:eastAsia="Times New Roman" w:cs="Times New Roman" w:ascii="Times New Roman" w:hAnsi="Times New Roman"/>
          <w:sz w:val="28"/>
        </w:rPr>
        <w:t>по кругу на полу разложены обручи по количеству детей. Дети стоят каждый в своем обруче-домике. По звуку бубна дети выходят из обручей и бегут по кругу друг за другом (в это время один обруч убирается). Как только бубен замолкает, дети должны занять свободный домик. Кому не хватило обруча, выбывает из игры. После того, как убрали 3-4 обруча, игра повторяется.</w:t>
      </w:r>
      <w:r>
        <w:rPr>
          <w:rFonts w:eastAsia="Times New Roman" w:cs="Times New Roman" w:ascii="Times New Roman" w:hAnsi="Times New Roman"/>
          <w:i/>
          <w:sz w:val="28"/>
        </w:rPr>
        <w:t xml:space="preserve"> </w:t>
      </w:r>
    </w:p>
    <w:p>
      <w:pPr>
        <w:pStyle w:val="Normal"/>
        <w:spacing w:lineRule="auto" w:line="268" w:before="0" w:after="195"/>
        <w:ind w:left="-5" w:hanging="10"/>
        <w:rPr/>
      </w:pPr>
      <w:r>
        <w:rPr>
          <w:rFonts w:eastAsia="Times New Roman" w:cs="Times New Roman" w:ascii="Times New Roman" w:hAnsi="Times New Roman"/>
          <w:i/>
          <w:sz w:val="28"/>
        </w:rPr>
        <w:t xml:space="preserve">Правила: </w:t>
      </w:r>
      <w:r>
        <w:rPr>
          <w:rFonts w:eastAsia="Times New Roman" w:cs="Times New Roman" w:ascii="Times New Roman" w:hAnsi="Times New Roman"/>
          <w:sz w:val="28"/>
        </w:rPr>
        <w:t>действовать</w:t>
      </w:r>
      <w:r>
        <w:rPr>
          <w:rFonts w:eastAsia="Times New Roman" w:cs="Times New Roman" w:ascii="Times New Roman" w:hAnsi="Times New Roman"/>
          <w:i/>
          <w:sz w:val="28"/>
        </w:rPr>
        <w:t xml:space="preserve"> </w:t>
      </w:r>
      <w:r>
        <w:rPr>
          <w:rFonts w:eastAsia="Times New Roman" w:cs="Times New Roman" w:ascii="Times New Roman" w:hAnsi="Times New Roman"/>
          <w:sz w:val="28"/>
        </w:rPr>
        <w:t xml:space="preserve">нужно только по сигналу. Бежать спокойно, соблюдать расстояние. </w:t>
      </w:r>
    </w:p>
    <w:p>
      <w:pPr>
        <w:pStyle w:val="Normal"/>
        <w:spacing w:lineRule="auto" w:line="268" w:before="0" w:after="195"/>
        <w:ind w:left="-5" w:hanging="10"/>
        <w:rPr/>
      </w:pPr>
      <w:r>
        <w:rPr>
          <w:rFonts w:eastAsia="Times New Roman" w:cs="Times New Roman" w:ascii="Times New Roman" w:hAnsi="Times New Roman"/>
          <w:i/>
          <w:sz w:val="28"/>
        </w:rPr>
        <w:t>Варианты</w:t>
      </w:r>
      <w:r>
        <w:rPr>
          <w:rFonts w:eastAsia="Times New Roman" w:cs="Times New Roman" w:ascii="Times New Roman" w:hAnsi="Times New Roman"/>
          <w:sz w:val="28"/>
        </w:rPr>
        <w:t xml:space="preserve">: Убирать несколько обручей за один раз. </w:t>
      </w:r>
    </w:p>
    <w:p>
      <w:pPr>
        <w:pStyle w:val="Heading1"/>
        <w:ind w:left="-5" w:hanging="10"/>
        <w:rPr/>
      </w:pPr>
      <w:r>
        <w:rPr/>
        <w:t xml:space="preserve">«Ловишки» </w:t>
      </w:r>
    </w:p>
    <w:p>
      <w:pPr>
        <w:pStyle w:val="Normal"/>
        <w:spacing w:lineRule="auto" w:line="268" w:before="0" w:after="195"/>
        <w:ind w:left="-5" w:hanging="10"/>
        <w:rPr/>
      </w:pPr>
      <w:r>
        <w:rPr>
          <w:rFonts w:eastAsia="Times New Roman" w:cs="Times New Roman" w:ascii="Times New Roman" w:hAnsi="Times New Roman"/>
          <w:i/>
          <w:sz w:val="28"/>
        </w:rPr>
        <w:t xml:space="preserve">Задачи: </w:t>
      </w:r>
      <w:r>
        <w:rPr>
          <w:rFonts w:eastAsia="Times New Roman" w:cs="Times New Roman" w:ascii="Times New Roman" w:hAnsi="Times New Roman"/>
          <w:sz w:val="28"/>
        </w:rPr>
        <w:t xml:space="preserve">развивать ловкость, быстроту. </w:t>
      </w:r>
    </w:p>
    <w:p>
      <w:pPr>
        <w:pStyle w:val="Normal"/>
        <w:spacing w:lineRule="auto" w:line="276" w:before="0" w:after="132"/>
        <w:ind w:left="-5" w:hanging="10"/>
        <w:jc w:val="both"/>
        <w:rPr/>
      </w:pPr>
      <w:r>
        <w:rPr>
          <w:rFonts w:eastAsia="Times New Roman" w:cs="Times New Roman" w:ascii="Times New Roman" w:hAnsi="Times New Roman"/>
          <w:i/>
          <w:sz w:val="28"/>
        </w:rPr>
        <w:t xml:space="preserve">Описание: </w:t>
      </w:r>
      <w:r>
        <w:rPr>
          <w:rFonts w:eastAsia="Times New Roman" w:cs="Times New Roman" w:ascii="Times New Roman" w:hAnsi="Times New Roman"/>
          <w:sz w:val="28"/>
        </w:rPr>
        <w:t xml:space="preserve">С помощью считалочки выбирается ловишка. Он становится в центре. Воспитатель говорит: «Раз, два, три — лови!» Дети стоят в одной стороне. По сигналу дети перебегают на другую сторону, увертываются от ловишки, который старается догнать одного из играющих и коснуться его рукой. Пойманный становится ловишкой. В конце игры говорят, какой ловишка самый ловкий. </w:t>
      </w:r>
    </w:p>
    <w:p>
      <w:pPr>
        <w:pStyle w:val="Normal"/>
        <w:spacing w:lineRule="auto" w:line="268" w:before="0" w:after="137"/>
        <w:ind w:left="-5" w:hanging="10"/>
        <w:rPr/>
      </w:pPr>
      <w:r>
        <w:rPr>
          <w:rFonts w:eastAsia="Times New Roman" w:cs="Times New Roman" w:ascii="Times New Roman" w:hAnsi="Times New Roman"/>
          <w:i/>
          <w:sz w:val="28"/>
        </w:rPr>
        <w:t xml:space="preserve">Правила: </w:t>
      </w:r>
      <w:r>
        <w:rPr>
          <w:rFonts w:eastAsia="Times New Roman" w:cs="Times New Roman" w:ascii="Times New Roman" w:hAnsi="Times New Roman"/>
          <w:sz w:val="28"/>
        </w:rPr>
        <w:t xml:space="preserve">Выбирается водящий, он же ловишка дети убегают ловишка салит детей, действовать нужно по сигналу. </w:t>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0" w:right="846" w:header="480" w:top="1666" w:footer="475" w:bottom="1160" w:gutter="0"/>
          <w:pgNumType w:fmt="decimal"/>
          <w:formProt w:val="false"/>
          <w:titlePg/>
          <w:textDirection w:val="lrTb"/>
          <w:docGrid w:type="default" w:linePitch="100" w:charSpace="4096"/>
        </w:sectPr>
        <w:pStyle w:val="Normal"/>
        <w:spacing w:lineRule="auto" w:line="276" w:before="0" w:after="184"/>
        <w:ind w:left="-5" w:right="6" w:hanging="10"/>
        <w:jc w:val="both"/>
        <w:rPr/>
      </w:pPr>
      <w:r>
        <w:rPr>
          <w:rFonts w:eastAsia="Times New Roman" w:cs="Times New Roman" w:ascii="Times New Roman" w:hAnsi="Times New Roman"/>
          <w:i/>
          <w:sz w:val="28"/>
        </w:rPr>
        <w:t xml:space="preserve">Варианты: </w:t>
      </w:r>
      <w:r>
        <w:rPr>
          <w:rFonts w:eastAsia="Times New Roman" w:cs="Times New Roman" w:ascii="Times New Roman" w:hAnsi="Times New Roman"/>
          <w:sz w:val="28"/>
        </w:rPr>
        <w:t>Для того чтобы дети лучше ориентировались, ловишке можно выдавать какой-либо отличительный знак — повязать на руку ленточку, приколоть бант, надеть шапочку с султанчиком и т. п. Если ловишка оказался неловким и долгое время никого не может поймать, воспитатель останавливает игру и назначает другого водящего.</w:t>
      </w:r>
      <w:r>
        <w:rPr/>
        <w:t xml:space="preserve"> </w:t>
      </w:r>
    </w:p>
    <w:p>
      <w:pPr>
        <w:pStyle w:val="Normal"/>
        <w:spacing w:before="0" w:after="80"/>
        <w:ind w:right="59" w:hanging="0"/>
        <w:jc w:val="right"/>
        <w:rPr/>
      </w:pPr>
      <w:bookmarkStart w:id="0" w:name="_GoBack"/>
      <w:bookmarkEnd w:id="0"/>
      <w:r>
        <w:rPr>
          <w:rFonts w:eastAsia="Comic Sans MS" w:cs="Comic Sans MS" w:ascii="Comic Sans MS" w:hAnsi="Comic Sans MS"/>
          <w:b/>
          <w:color w:val="F6610E"/>
          <w:sz w:val="36"/>
          <w:u w:val="single" w:color="F6610E"/>
        </w:rPr>
        <w:t>С прыжками.</w:t>
      </w:r>
    </w:p>
    <w:p>
      <w:pPr>
        <w:pStyle w:val="Heading1"/>
        <w:spacing w:before="0" w:after="152"/>
        <w:ind w:left="-5" w:hanging="10"/>
        <w:rPr/>
      </w:pPr>
      <w:r>
        <w:rPr/>
        <w:t xml:space="preserve">«Зайцы и волк»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Развивать у детей умение выполнять движения по сигналу, упражнять в беге, в прыжках на обеих ногах, в приседании, ловле. </w:t>
      </w:r>
    </w:p>
    <w:p>
      <w:pPr>
        <w:pStyle w:val="Normal"/>
        <w:spacing w:lineRule="auto" w:line="276" w:before="0" w:after="184"/>
        <w:ind w:left="-5" w:right="68" w:hanging="10"/>
        <w:jc w:val="both"/>
        <w:rPr/>
      </w:pPr>
      <w:r>
        <w:rPr>
          <w:rFonts w:eastAsia="Times New Roman" w:cs="Times New Roman" w:ascii="Times New Roman" w:hAnsi="Times New Roman"/>
          <w:i/>
          <w:sz w:val="28"/>
        </w:rPr>
        <w:t xml:space="preserve">Описание: </w:t>
      </w:r>
      <w:r>
        <w:rPr>
          <w:rFonts w:eastAsia="Times New Roman" w:cs="Times New Roman" w:ascii="Times New Roman" w:hAnsi="Times New Roman"/>
          <w:sz w:val="28"/>
        </w:rPr>
        <w:t xml:space="preserve">Одного из играющих выбирают волком. Остальные дети изображают зайцев. Зайцы выпрыгивают из домиков и разбегаются по площадке, в то время, пока воспитатель читает стихотворение. «Волк» начинает ловить «зайцев», после того как воспитатель произносит последнее слово «волк». Пойманных «волк» отводит в овраг. После того как пойманы  23 «зайца», выбирается другой «волк». </w:t>
      </w:r>
    </w:p>
    <w:p>
      <w:pPr>
        <w:pStyle w:val="Normal"/>
        <w:spacing w:lineRule="auto" w:line="268" w:before="0" w:after="195"/>
        <w:ind w:left="-5" w:hanging="10"/>
        <w:rPr/>
      </w:pPr>
      <w:r>
        <w:rPr>
          <w:rFonts w:eastAsia="Times New Roman" w:cs="Times New Roman" w:ascii="Times New Roman" w:hAnsi="Times New Roman"/>
          <w:i/>
          <w:sz w:val="28"/>
        </w:rPr>
        <w:t xml:space="preserve">Правила: </w:t>
      </w:r>
      <w:r>
        <w:rPr>
          <w:rFonts w:eastAsia="Times New Roman" w:cs="Times New Roman" w:ascii="Times New Roman" w:hAnsi="Times New Roman"/>
          <w:sz w:val="28"/>
        </w:rPr>
        <w:t xml:space="preserve">Выпрыгивать нужно на двух ногах, бегать спокойно, не столкая друг друга. </w:t>
      </w:r>
    </w:p>
    <w:p>
      <w:pPr>
        <w:pStyle w:val="Heading1"/>
        <w:spacing w:before="0" w:after="151"/>
        <w:ind w:left="-5" w:hanging="10"/>
        <w:rPr/>
      </w:pPr>
      <w:r>
        <w:rPr/>
        <w:t xml:space="preserve">«Лиса в курятнике» </w:t>
      </w:r>
    </w:p>
    <w:p>
      <w:pPr>
        <w:pStyle w:val="Normal"/>
        <w:spacing w:lineRule="auto" w:line="276" w:before="0" w:after="123"/>
        <w:ind w:left="-5" w:right="68" w:hanging="10"/>
        <w:jc w:val="both"/>
        <w:rPr/>
      </w:pPr>
      <w:r>
        <w:rPr>
          <w:rFonts w:eastAsia="Times New Roman" w:cs="Times New Roman" w:ascii="Times New Roman" w:hAnsi="Times New Roman"/>
          <w:i/>
          <w:sz w:val="28"/>
        </w:rPr>
        <w:t xml:space="preserve">Задачи: </w:t>
      </w:r>
      <w:r>
        <w:rPr>
          <w:rFonts w:eastAsia="Times New Roman" w:cs="Times New Roman" w:ascii="Times New Roman" w:hAnsi="Times New Roman"/>
          <w:sz w:val="28"/>
        </w:rPr>
        <w:t xml:space="preserve">способствовать развитию умения детей бегать в рассыпную, с увертыванием, в ловле, упражнять в прыжках с высоты, мягко приземляясь на полусогнутые ноги. Развивать у детей ловкость, внимание, быстроту реакции. </w:t>
      </w:r>
      <w:r>
        <w:rPr>
          <w:rFonts w:eastAsia="Times New Roman" w:cs="Times New Roman" w:ascii="Times New Roman" w:hAnsi="Times New Roman"/>
          <w:i/>
          <w:sz w:val="28"/>
        </w:rPr>
        <w:t xml:space="preserve">Описание: </w:t>
      </w:r>
      <w:r>
        <w:rPr>
          <w:rFonts w:eastAsia="Times New Roman" w:cs="Times New Roman" w:ascii="Times New Roman" w:hAnsi="Times New Roman"/>
          <w:sz w:val="28"/>
        </w:rPr>
        <w:t xml:space="preserve">На одной стороне площадки обозначается курятник. </w:t>
      </w:r>
    </w:p>
    <w:p>
      <w:pPr>
        <w:pStyle w:val="Normal"/>
        <w:spacing w:lineRule="auto" w:line="276" w:before="0" w:after="134"/>
        <w:ind w:left="-5" w:right="68" w:hanging="10"/>
        <w:jc w:val="both"/>
        <w:rPr/>
      </w:pPr>
      <w:r>
        <w:rPr>
          <w:rFonts w:eastAsia="Times New Roman" w:cs="Times New Roman" w:ascii="Times New Roman" w:hAnsi="Times New Roman"/>
          <w:sz w:val="28"/>
        </w:rPr>
        <w:t xml:space="preserve">В курятнике располагаются куры. На другой стороне площадки находятся норы лис. Все остальное место – двор. Несколько из играющих назначаются лисами, они сидят в норах. Остальные куры – они ходят и бегают по двору, клюют зерна, хлопают крыльями. По сигналу «Лисы» куры убегают в курятник, а лисы стараются утащить курицу, не успевшую убежать. Отводят ее в свою нору. Куры выходят из курятника и игра возобновляется. </w:t>
      </w:r>
      <w:r>
        <w:rPr>
          <w:rFonts w:eastAsia="Times New Roman" w:cs="Times New Roman" w:ascii="Times New Roman" w:hAnsi="Times New Roman"/>
          <w:i/>
          <w:sz w:val="28"/>
        </w:rPr>
        <w:t>Усложнение</w:t>
      </w:r>
      <w:r>
        <w:rPr>
          <w:rFonts w:eastAsia="Times New Roman" w:cs="Times New Roman" w:ascii="Times New Roman" w:hAnsi="Times New Roman"/>
          <w:sz w:val="28"/>
        </w:rPr>
        <w:t xml:space="preserve">: куры могут забраться на жердочки в курятнике: в зимнее время жердочки могут быть в виде возвышенных сугробов; в летнее время можно использовать скамейки. В конце игры можно посчитать, какая лиса поймала больше кур, для этого водящему следует быть внимательным и подсчитать количество пойманных детей. </w:t>
      </w:r>
    </w:p>
    <w:p>
      <w:pPr>
        <w:pStyle w:val="Normal"/>
        <w:spacing w:lineRule="auto" w:line="268" w:before="0" w:after="146"/>
        <w:ind w:left="-5" w:hanging="10"/>
        <w:rPr/>
      </w:pPr>
      <w:r>
        <w:rPr>
          <w:rFonts w:eastAsia="Times New Roman" w:cs="Times New Roman" w:ascii="Times New Roman" w:hAnsi="Times New Roman"/>
          <w:i/>
          <w:sz w:val="28"/>
        </w:rPr>
        <w:t xml:space="preserve">Правила:  </w:t>
      </w:r>
      <w:r>
        <w:rPr>
          <w:rFonts w:eastAsia="Times New Roman" w:cs="Times New Roman" w:ascii="Times New Roman" w:hAnsi="Times New Roman"/>
          <w:sz w:val="28"/>
        </w:rPr>
        <w:t xml:space="preserve">По сигналу «Лиса» дети убегают и прячутся в «курятник». Ловить осторожно – касаясь рукой. </w:t>
      </w:r>
    </w:p>
    <w:p>
      <w:pPr>
        <w:pStyle w:val="Normal"/>
        <w:spacing w:before="0" w:after="156"/>
        <w:jc w:val="right"/>
        <w:rPr/>
      </w:pPr>
      <w:r>
        <w:rPr>
          <w:rFonts w:eastAsia="Times New Roman" w:cs="Times New Roman" w:ascii="Times New Roman" w:hAnsi="Times New Roman"/>
          <w:b/>
          <w:color w:val="F6610E"/>
          <w:sz w:val="28"/>
        </w:rPr>
        <w:t xml:space="preserve"> </w:t>
      </w:r>
    </w:p>
    <w:p>
      <w:pPr>
        <w:pStyle w:val="Normal"/>
        <w:spacing w:before="0" w:after="161"/>
        <w:jc w:val="right"/>
        <w:rPr/>
      </w:pPr>
      <w:r>
        <w:rPr>
          <w:rFonts w:eastAsia="Times New Roman" w:cs="Times New Roman" w:ascii="Times New Roman" w:hAnsi="Times New Roman"/>
          <w:b/>
          <w:color w:val="F6610E"/>
          <w:sz w:val="28"/>
        </w:rPr>
        <w:t xml:space="preserve"> </w:t>
      </w:r>
    </w:p>
    <w:p>
      <w:pPr>
        <w:pStyle w:val="Normal"/>
        <w:jc w:val="right"/>
        <w:rPr/>
      </w:pPr>
      <w:r>
        <w:rPr>
          <w:rFonts w:eastAsia="Times New Roman" w:cs="Times New Roman" w:ascii="Times New Roman" w:hAnsi="Times New Roman"/>
          <w:b/>
          <w:color w:val="F6610E"/>
          <w:sz w:val="28"/>
        </w:rPr>
        <w:t xml:space="preserve"> </w:t>
      </w:r>
    </w:p>
    <w:p>
      <w:pPr>
        <w:pStyle w:val="Normal"/>
        <w:jc w:val="right"/>
        <w:rPr/>
      </w:pPr>
      <w:r>
        <w:rPr>
          <w:rFonts w:eastAsia="Times New Roman" w:cs="Times New Roman" w:ascii="Times New Roman" w:hAnsi="Times New Roman"/>
          <w:b/>
          <w:color w:val="F6610E"/>
          <w:sz w:val="28"/>
        </w:rPr>
        <w:t xml:space="preserve"> </w:t>
      </w:r>
    </w:p>
    <w:p>
      <w:pPr>
        <w:pStyle w:val="Normal"/>
        <w:spacing w:before="0" w:after="0"/>
        <w:jc w:val="right"/>
        <w:rPr/>
      </w:pPr>
      <w:r>
        <w:rPr>
          <w:rFonts w:eastAsia="Times New Roman" w:cs="Times New Roman" w:ascii="Times New Roman" w:hAnsi="Times New Roman"/>
          <w:b/>
          <w:color w:val="F6610E"/>
          <w:sz w:val="28"/>
        </w:rPr>
        <w:t xml:space="preserve"> </w:t>
      </w:r>
    </w:p>
    <w:p>
      <w:pPr>
        <w:pStyle w:val="Heading1"/>
        <w:spacing w:before="0" w:after="80"/>
        <w:ind w:left="10" w:right="59" w:hanging="10"/>
        <w:jc w:val="right"/>
        <w:rPr/>
      </w:pPr>
      <w:r>
        <w:rPr>
          <w:rFonts w:eastAsia="Comic Sans MS" w:cs="Comic Sans MS" w:ascii="Comic Sans MS" w:hAnsi="Comic Sans MS"/>
          <w:color w:val="F6610E"/>
          <w:sz w:val="36"/>
          <w:u w:val="single" w:color="F6610E"/>
        </w:rPr>
        <w:t>С прыжками</w:t>
      </w:r>
    </w:p>
    <w:p>
      <w:pPr>
        <w:pStyle w:val="Heading2"/>
        <w:ind w:left="-5" w:hanging="10"/>
        <w:rPr/>
      </w:pPr>
      <w:r>
        <w:rPr/>
        <w:t xml:space="preserve">«Зайка серый умывается»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способствует развитию движений. </w:t>
      </w:r>
    </w:p>
    <w:p>
      <w:pPr>
        <w:pStyle w:val="Normal"/>
        <w:spacing w:lineRule="auto" w:line="268" w:before="0" w:after="161"/>
        <w:ind w:left="-5" w:hanging="10"/>
        <w:rPr/>
      </w:pPr>
      <w:r>
        <w:rPr>
          <w:rFonts w:eastAsia="Times New Roman" w:cs="Times New Roman" w:ascii="Times New Roman" w:hAnsi="Times New Roman"/>
          <w:i/>
          <w:sz w:val="28"/>
        </w:rPr>
        <w:t>Описание:</w:t>
      </w:r>
      <w:r>
        <w:rPr>
          <w:rFonts w:eastAsia="Times New Roman" w:cs="Times New Roman" w:ascii="Times New Roman" w:hAnsi="Times New Roman"/>
          <w:sz w:val="28"/>
        </w:rPr>
        <w:t xml:space="preserve"> Все играющие образуют круг. Выбранный зайка становится в середину. Дети произносят: </w:t>
      </w:r>
    </w:p>
    <w:p>
      <w:pPr>
        <w:pStyle w:val="Normal"/>
        <w:spacing w:lineRule="auto" w:line="268" w:before="0" w:after="170"/>
        <w:ind w:left="-5" w:hanging="10"/>
        <w:rPr/>
      </w:pPr>
      <w:r>
        <w:rPr>
          <w:rFonts w:eastAsia="Times New Roman" w:cs="Times New Roman" w:ascii="Times New Roman" w:hAnsi="Times New Roman"/>
          <w:sz w:val="28"/>
        </w:rPr>
        <w:t xml:space="preserve">Зайка серый умывается, </w:t>
      </w:r>
    </w:p>
    <w:p>
      <w:pPr>
        <w:pStyle w:val="Normal"/>
        <w:spacing w:lineRule="auto" w:line="268" w:before="0" w:after="163"/>
        <w:ind w:left="-5" w:hanging="10"/>
        <w:rPr/>
      </w:pPr>
      <w:r>
        <w:rPr>
          <w:rFonts w:eastAsia="Times New Roman" w:cs="Times New Roman" w:ascii="Times New Roman" w:hAnsi="Times New Roman"/>
          <w:sz w:val="28"/>
        </w:rPr>
        <w:t xml:space="preserve">Видно в гости собирается. </w:t>
      </w:r>
    </w:p>
    <w:p>
      <w:pPr>
        <w:pStyle w:val="Normal"/>
        <w:spacing w:lineRule="auto" w:line="268" w:before="0" w:after="163"/>
        <w:ind w:left="-5" w:hanging="10"/>
        <w:rPr/>
      </w:pPr>
      <w:r>
        <w:rPr>
          <w:rFonts w:eastAsia="Times New Roman" w:cs="Times New Roman" w:ascii="Times New Roman" w:hAnsi="Times New Roman"/>
          <w:sz w:val="28"/>
        </w:rPr>
        <w:t xml:space="preserve">Вымыл носик, </w:t>
      </w:r>
    </w:p>
    <w:p>
      <w:pPr>
        <w:pStyle w:val="Normal"/>
        <w:spacing w:lineRule="auto" w:line="268" w:before="0" w:after="168"/>
        <w:ind w:left="-5" w:hanging="10"/>
        <w:rPr/>
      </w:pPr>
      <w:r>
        <w:rPr>
          <w:rFonts w:eastAsia="Times New Roman" w:cs="Times New Roman" w:ascii="Times New Roman" w:hAnsi="Times New Roman"/>
          <w:sz w:val="28"/>
        </w:rPr>
        <w:t xml:space="preserve">Вымыл ротик, </w:t>
      </w:r>
    </w:p>
    <w:p>
      <w:pPr>
        <w:pStyle w:val="Normal"/>
        <w:spacing w:lineRule="auto" w:line="268" w:before="0" w:after="164"/>
        <w:ind w:left="-5" w:hanging="10"/>
        <w:rPr/>
      </w:pPr>
      <w:r>
        <w:rPr>
          <w:rFonts w:eastAsia="Times New Roman" w:cs="Times New Roman" w:ascii="Times New Roman" w:hAnsi="Times New Roman"/>
          <w:sz w:val="28"/>
        </w:rPr>
        <w:t xml:space="preserve">Вымыл ухо, </w:t>
      </w:r>
    </w:p>
    <w:p>
      <w:pPr>
        <w:pStyle w:val="Normal"/>
        <w:spacing w:lineRule="auto" w:line="268" w:before="0" w:after="111"/>
        <w:ind w:left="-5" w:hanging="10"/>
        <w:rPr/>
      </w:pPr>
      <w:r>
        <w:rPr>
          <w:rFonts w:eastAsia="Times New Roman" w:cs="Times New Roman" w:ascii="Times New Roman" w:hAnsi="Times New Roman"/>
          <w:sz w:val="28"/>
        </w:rPr>
        <w:t xml:space="preserve">Вытер сухо! </w:t>
      </w:r>
    </w:p>
    <w:p>
      <w:pPr>
        <w:pStyle w:val="Normal"/>
        <w:spacing w:lineRule="auto" w:line="276" w:before="0" w:after="184"/>
        <w:ind w:left="-5" w:right="68" w:hanging="10"/>
        <w:jc w:val="both"/>
        <w:rPr/>
      </w:pPr>
      <w:r>
        <w:rPr>
          <w:rFonts w:eastAsia="Times New Roman" w:cs="Times New Roman" w:ascii="Times New Roman" w:hAnsi="Times New Roman"/>
          <w:sz w:val="28"/>
        </w:rPr>
        <w:t xml:space="preserve">Зайка проделывает движения в соответствии с текстом. Затем он скачет на двух ногах к кому-небудь из детей. Тот, к кому подойдет зайка, прыжками отправляется на середину круга. </w:t>
      </w:r>
    </w:p>
    <w:p>
      <w:pPr>
        <w:pStyle w:val="Normal"/>
        <w:spacing w:lineRule="auto" w:line="268" w:before="0" w:after="161"/>
        <w:ind w:left="-5" w:hanging="10"/>
        <w:rPr/>
      </w:pPr>
      <w:r>
        <w:rPr>
          <w:rFonts w:eastAsia="Times New Roman" w:cs="Times New Roman" w:ascii="Times New Roman" w:hAnsi="Times New Roman"/>
          <w:i/>
          <w:sz w:val="28"/>
        </w:rPr>
        <w:t>Усложнение:</w:t>
      </w:r>
      <w:r>
        <w:rPr>
          <w:rFonts w:eastAsia="Times New Roman" w:cs="Times New Roman" w:ascii="Times New Roman" w:hAnsi="Times New Roman"/>
          <w:sz w:val="28"/>
        </w:rPr>
        <w:t xml:space="preserve"> В кругу могут находиться и не-сколько заек-4-5. Они одновременно выполняют игровое задание. </w:t>
      </w:r>
    </w:p>
    <w:p>
      <w:pPr>
        <w:pStyle w:val="Normal"/>
        <w:spacing w:lineRule="auto" w:line="268" w:before="0" w:after="195"/>
        <w:ind w:left="-5" w:hanging="10"/>
        <w:rPr/>
      </w:pPr>
      <w:r>
        <w:rPr>
          <w:rFonts w:eastAsia="Times New Roman" w:cs="Times New Roman" w:ascii="Times New Roman" w:hAnsi="Times New Roman"/>
          <w:i/>
          <w:sz w:val="28"/>
        </w:rPr>
        <w:t>Правила:</w:t>
      </w:r>
      <w:r>
        <w:rPr>
          <w:rFonts w:eastAsia="Times New Roman" w:cs="Times New Roman" w:ascii="Times New Roman" w:hAnsi="Times New Roman"/>
          <w:sz w:val="28"/>
        </w:rPr>
        <w:t xml:space="preserve"> 1. Игра повторяется 5-6 раз. 2. Зайка обязательно должен показывать движения на слова, которые дети произносят </w:t>
      </w:r>
    </w:p>
    <w:p>
      <w:pPr>
        <w:pStyle w:val="Heading2"/>
        <w:ind w:left="-5" w:hanging="10"/>
        <w:rPr/>
      </w:pPr>
      <w:r>
        <w:rPr/>
        <w:t xml:space="preserve">«Прыгает – не прыгает» </w:t>
      </w:r>
    </w:p>
    <w:p>
      <w:pPr>
        <w:pStyle w:val="Normal"/>
        <w:spacing w:lineRule="auto" w:line="268" w:before="0" w:after="195"/>
        <w:ind w:left="-5" w:hanging="10"/>
        <w:rPr/>
      </w:pPr>
      <w:r>
        <w:rPr>
          <w:rFonts w:eastAsia="Times New Roman" w:cs="Times New Roman" w:ascii="Times New Roman" w:hAnsi="Times New Roman"/>
          <w:sz w:val="28"/>
        </w:rPr>
        <w:t xml:space="preserve">Задачи:  Упражнять детей в прыжках. Развивать внимание детей. </w:t>
      </w:r>
    </w:p>
    <w:p>
      <w:pPr>
        <w:pStyle w:val="Normal"/>
        <w:spacing w:lineRule="auto" w:line="276" w:before="0" w:after="184"/>
        <w:ind w:left="-5" w:right="68" w:hanging="10"/>
        <w:jc w:val="both"/>
        <w:rPr/>
      </w:pPr>
      <w:r>
        <w:rPr>
          <w:rFonts w:eastAsia="Times New Roman" w:cs="Times New Roman" w:ascii="Times New Roman" w:hAnsi="Times New Roman"/>
          <w:sz w:val="28"/>
        </w:rPr>
        <w:t xml:space="preserve">Описание: Дети встают в одну линию. Воспитатель называет животных и предметы, которые «прыгают и не прыгают». Если воспитатель назвал то, что прыгает, дети должны подпрыгнуть. Если называется то, что не прыгает, то никаких движений делать не надо, например: </w:t>
      </w:r>
    </w:p>
    <w:p>
      <w:pPr>
        <w:pStyle w:val="Normal"/>
        <w:spacing w:lineRule="auto" w:line="268" w:before="0" w:after="15"/>
        <w:ind w:left="-5" w:hanging="10"/>
        <w:rPr/>
      </w:pPr>
      <w:r>
        <w:rPr>
          <w:rFonts w:eastAsia="Times New Roman" w:cs="Times New Roman" w:ascii="Times New Roman" w:hAnsi="Times New Roman"/>
          <w:sz w:val="28"/>
        </w:rPr>
        <w:t xml:space="preserve">Мяч (дети прыгают). </w:t>
      </w:r>
    </w:p>
    <w:p>
      <w:pPr>
        <w:pStyle w:val="Normal"/>
        <w:spacing w:lineRule="auto" w:line="268" w:before="0" w:after="15"/>
        <w:ind w:left="-5" w:hanging="10"/>
        <w:rPr/>
      </w:pPr>
      <w:r>
        <w:rPr>
          <w:rFonts w:eastAsia="Times New Roman" w:cs="Times New Roman" w:ascii="Times New Roman" w:hAnsi="Times New Roman"/>
          <w:sz w:val="28"/>
        </w:rPr>
        <w:t xml:space="preserve">Машина (дети стоят). </w:t>
      </w:r>
    </w:p>
    <w:p>
      <w:pPr>
        <w:pStyle w:val="Normal"/>
        <w:spacing w:lineRule="auto" w:line="268" w:before="0" w:after="16"/>
        <w:ind w:left="-5" w:hanging="10"/>
        <w:rPr/>
      </w:pPr>
      <w:r>
        <w:rPr>
          <w:rFonts w:eastAsia="Times New Roman" w:cs="Times New Roman" w:ascii="Times New Roman" w:hAnsi="Times New Roman"/>
          <w:sz w:val="28"/>
        </w:rPr>
        <w:t xml:space="preserve">Дом (дети стоят). </w:t>
      </w:r>
    </w:p>
    <w:p>
      <w:pPr>
        <w:pStyle w:val="Normal"/>
        <w:spacing w:lineRule="auto" w:line="268" w:before="0" w:after="16"/>
        <w:ind w:left="-5" w:hanging="10"/>
        <w:rPr/>
      </w:pPr>
      <w:r>
        <w:rPr>
          <w:rFonts w:eastAsia="Times New Roman" w:cs="Times New Roman" w:ascii="Times New Roman" w:hAnsi="Times New Roman"/>
          <w:sz w:val="28"/>
        </w:rPr>
        <w:t xml:space="preserve">Кенгуру (дети прыгают) </w:t>
      </w:r>
    </w:p>
    <w:p>
      <w:pPr>
        <w:pStyle w:val="Normal"/>
        <w:spacing w:lineRule="auto" w:line="268" w:before="0" w:after="0"/>
        <w:ind w:left="-5" w:hanging="10"/>
        <w:rPr/>
      </w:pPr>
      <w:r>
        <w:rPr>
          <w:rFonts w:eastAsia="Times New Roman" w:cs="Times New Roman" w:ascii="Times New Roman" w:hAnsi="Times New Roman"/>
          <w:sz w:val="28"/>
        </w:rPr>
        <w:t xml:space="preserve">Акробаты (дети прыгают) </w:t>
      </w:r>
    </w:p>
    <w:p>
      <w:pPr>
        <w:pStyle w:val="Normal"/>
        <w:spacing w:before="0" w:after="128"/>
        <w:rPr/>
      </w:pPr>
      <w:r>
        <w:rPr>
          <w:sz w:val="28"/>
        </w:rPr>
        <w:t xml:space="preserve"> </w:t>
      </w:r>
    </w:p>
    <w:p>
      <w:pPr>
        <w:pStyle w:val="Normal"/>
        <w:spacing w:before="0" w:after="0"/>
        <w:rPr/>
      </w:pPr>
      <w:r>
        <w:rPr/>
        <w:t xml:space="preserve"> </w:t>
      </w:r>
      <w:r>
        <w:rPr/>
        <w:tab/>
        <w:t xml:space="preserve"> </w:t>
      </w:r>
    </w:p>
    <w:p>
      <w:pPr>
        <w:pStyle w:val="Heading1"/>
        <w:spacing w:before="0" w:after="80"/>
        <w:ind w:left="10" w:right="59" w:hanging="10"/>
        <w:jc w:val="right"/>
        <w:rPr/>
      </w:pPr>
      <w:r>
        <w:rPr>
          <w:rFonts w:eastAsia="Comic Sans MS" w:cs="Comic Sans MS" w:ascii="Comic Sans MS" w:hAnsi="Comic Sans MS"/>
          <w:color w:val="F6610E"/>
          <w:sz w:val="36"/>
          <w:u w:val="single" w:color="F6610E"/>
        </w:rPr>
        <w:t>С ползаньем и лазаньем</w:t>
      </w:r>
    </w:p>
    <w:p>
      <w:pPr>
        <w:pStyle w:val="Heading2"/>
        <w:ind w:left="-5" w:hanging="10"/>
        <w:rPr/>
      </w:pPr>
      <w:r>
        <w:rPr/>
        <w:t xml:space="preserve">«Пастух и стадо» </w:t>
      </w:r>
    </w:p>
    <w:p>
      <w:pPr>
        <w:pStyle w:val="Normal"/>
        <w:spacing w:lineRule="auto" w:line="292" w:before="0" w:after="163"/>
        <w:ind w:left="-5" w:right="56" w:hanging="10"/>
        <w:jc w:val="both"/>
        <w:rPr/>
      </w:pPr>
      <w:r>
        <w:rPr>
          <w:rFonts w:eastAsia="Times New Roman" w:cs="Times New Roman" w:ascii="Times New Roman" w:hAnsi="Times New Roman"/>
          <w:i/>
          <w:sz w:val="27"/>
        </w:rPr>
        <w:t xml:space="preserve">Задачи:  </w:t>
      </w:r>
      <w:r>
        <w:rPr>
          <w:rFonts w:eastAsia="Times New Roman" w:cs="Times New Roman" w:ascii="Times New Roman" w:hAnsi="Times New Roman"/>
          <w:sz w:val="27"/>
        </w:rPr>
        <w:t xml:space="preserve">Закрепить умение перепрыгивать через препятствие, быстро ориентироваться в пространстве. Развивать слуховое восприятие.  </w:t>
      </w:r>
    </w:p>
    <w:p>
      <w:pPr>
        <w:pStyle w:val="Normal"/>
        <w:spacing w:lineRule="auto" w:line="292" w:before="0" w:after="163"/>
        <w:ind w:left="-5" w:right="56" w:hanging="10"/>
        <w:jc w:val="both"/>
        <w:rPr/>
      </w:pPr>
      <w:r>
        <w:rPr>
          <w:rFonts w:eastAsia="Times New Roman" w:cs="Times New Roman" w:ascii="Times New Roman" w:hAnsi="Times New Roman"/>
          <w:i/>
          <w:sz w:val="27"/>
        </w:rPr>
        <w:t xml:space="preserve">Описание:  </w:t>
      </w:r>
      <w:r>
        <w:rPr>
          <w:rFonts w:eastAsia="Times New Roman" w:cs="Times New Roman" w:ascii="Times New Roman" w:hAnsi="Times New Roman"/>
          <w:sz w:val="27"/>
        </w:rPr>
        <w:t xml:space="preserve">На одной стороне площадки с помощью гимнастической скамейки или реек, положенных на кубы, огораживается овчарня.  Из числа играющих выбирается пастух. Остальные – овцы. Пастуху завязывают глаза. Он стоит недалеко от овчарни и говорит: «Овечки, овечки, вот и я пришел».  Овцы поочередно перепрыгивают через ограду, подходят к пастуху и спрашивают: «Пастух, пастух, сколько мне даешь шагов?»  Каждый раз пастух называет какоелибо (число до 10).  Овца отсчитывает соответствующее число шагов и останавливается.  Когда все овцы разойдутся, пастух спрашивает: «Где мое стадо?». Все овцы отзываются: «Бе, бе, бе…» - потом замолкают.  Пастух начинает искать овец – идет на их голоса, овцы стоят на своих местах. Когда пастух дотронется до кого-нибудь, он говорит: «овечка, овечка кто ты?». Овечка отвечает: «Бе, бе, бе». Пастух должен отгадать, кто это. Если он ошибся, все овцы начинают блеять и кто-нибудь из них отводит пастуха к овчарне, а сам возвращается на свое место.  Пастух снова спрашивает: «Где мое стадо?» - и игра продолжается до тех пор, пока он узнает пойманную овечку. Тогда он снимает повязку и становиться овечкой, а овечка – пастухом. </w:t>
      </w:r>
    </w:p>
    <w:p>
      <w:pPr>
        <w:pStyle w:val="Heading2"/>
        <w:ind w:left="-5" w:hanging="10"/>
        <w:rPr/>
      </w:pPr>
      <w:r>
        <w:rPr/>
        <w:t xml:space="preserve"> </w:t>
      </w:r>
      <w:r>
        <w:rPr/>
        <w:t xml:space="preserve">«Перелет птиц»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Закрепить умение залазить на предметы приподнятые над полом (землей), лазать по гимнастической стенке, быстро ориентироваться в пространстве по сигналу. Учить детей помогать друг другу. </w:t>
      </w:r>
    </w:p>
    <w:p>
      <w:pPr>
        <w:pStyle w:val="Normal"/>
        <w:spacing w:lineRule="auto" w:line="268" w:before="0" w:after="143"/>
        <w:ind w:left="-5" w:hanging="10"/>
        <w:rPr/>
      </w:pPr>
      <w:r>
        <w:rPr>
          <w:rFonts w:eastAsia="Times New Roman" w:cs="Times New Roman" w:ascii="Times New Roman" w:hAnsi="Times New Roman"/>
          <w:i/>
          <w:sz w:val="28"/>
        </w:rPr>
        <w:t>Описание:</w:t>
      </w:r>
      <w:r>
        <w:rPr>
          <w:rFonts w:eastAsia="Times New Roman" w:cs="Times New Roman" w:ascii="Times New Roman" w:hAnsi="Times New Roman"/>
          <w:sz w:val="28"/>
        </w:rPr>
        <w:t xml:space="preserve"> Дети стоят врассыпную на одном конце площадки (комнаты). Они – птицы. На другом конце площадки помещается вышка для лазания или гимнастическая стенка с несколькими пролетами, пирамида, двойная лесенка. По сигналу воспитателя: «Птицы улетают!» - птицы летят, расправив крылья (дети, подняв руки в стороны, бегают по площадке). По сигналу: «Буря!» - птицы летят на вышку – скрываются от бури на деревьях. Когда воспитатель говорит: «Буря прекратилась», - птицы спускаются с вышки и снова летят. </w:t>
      </w:r>
    </w:p>
    <w:p>
      <w:pPr>
        <w:pStyle w:val="Normal"/>
        <w:rPr/>
      </w:pPr>
      <w:r>
        <w:rPr>
          <w:rFonts w:eastAsia="Times New Roman" w:cs="Times New Roman" w:ascii="Times New Roman" w:hAnsi="Times New Roman"/>
          <w:sz w:val="28"/>
        </w:rPr>
        <w:t xml:space="preserve"> </w:t>
      </w:r>
    </w:p>
    <w:p>
      <w:pPr>
        <w:pStyle w:val="Normal"/>
        <w:spacing w:before="0" w:after="156"/>
        <w:rPr/>
      </w:pPr>
      <w:r>
        <w:rPr>
          <w:rFonts w:eastAsia="Times New Roman" w:cs="Times New Roman" w:ascii="Times New Roman" w:hAnsi="Times New Roman"/>
          <w:sz w:val="28"/>
        </w:rPr>
        <w:t xml:space="preserve"> </w:t>
      </w:r>
    </w:p>
    <w:p>
      <w:pPr>
        <w:pStyle w:val="Normal"/>
        <w:rPr/>
      </w:pPr>
      <w:r>
        <w:rPr>
          <w:rFonts w:eastAsia="Times New Roman" w:cs="Times New Roman" w:ascii="Times New Roman" w:hAnsi="Times New Roman"/>
          <w:sz w:val="28"/>
        </w:rPr>
        <w:t xml:space="preserve"> </w:t>
      </w:r>
    </w:p>
    <w:p>
      <w:pPr>
        <w:pStyle w:val="Normal"/>
        <w:spacing w:before="0" w:after="0"/>
        <w:rPr/>
      </w:pPr>
      <w:r>
        <w:rPr>
          <w:rFonts w:eastAsia="Times New Roman" w:cs="Times New Roman" w:ascii="Times New Roman" w:hAnsi="Times New Roman"/>
          <w:sz w:val="28"/>
        </w:rPr>
        <w:t xml:space="preserve"> </w:t>
      </w:r>
    </w:p>
    <w:p>
      <w:pPr>
        <w:pStyle w:val="Heading1"/>
        <w:spacing w:before="0" w:after="31"/>
        <w:ind w:left="10" w:right="59" w:hanging="10"/>
        <w:jc w:val="right"/>
        <w:rPr/>
      </w:pPr>
      <w:r>
        <w:rPr>
          <w:rFonts w:eastAsia="Comic Sans MS" w:cs="Comic Sans MS" w:ascii="Comic Sans MS" w:hAnsi="Comic Sans MS"/>
          <w:color w:val="F6610E"/>
          <w:sz w:val="36"/>
          <w:u w:val="single" w:color="F6610E"/>
        </w:rPr>
        <w:t>С ползаньем и лазаньем</w:t>
      </w:r>
    </w:p>
    <w:p>
      <w:pPr>
        <w:pStyle w:val="Normal"/>
        <w:spacing w:before="0" w:after="206"/>
        <w:ind w:left="-5" w:hanging="10"/>
        <w:rPr/>
      </w:pPr>
      <w:r>
        <w:rPr/>
        <w:t xml:space="preserve"> </w:t>
      </w:r>
      <w:r>
        <w:rPr>
          <w:rFonts w:eastAsia="Times New Roman" w:cs="Times New Roman" w:ascii="Times New Roman" w:hAnsi="Times New Roman"/>
          <w:b/>
          <w:sz w:val="28"/>
        </w:rPr>
        <w:t>«Котята и щенята».</w:t>
      </w:r>
      <w:r>
        <w:rPr>
          <w:rFonts w:eastAsia="Times New Roman" w:cs="Times New Roman" w:ascii="Times New Roman" w:hAnsi="Times New Roman"/>
          <w:b/>
        </w:rPr>
        <w:t xml:space="preserve"> </w:t>
      </w:r>
    </w:p>
    <w:p>
      <w:pPr>
        <w:pStyle w:val="Normal"/>
        <w:spacing w:lineRule="auto" w:line="268" w:before="0" w:after="195"/>
        <w:ind w:left="-5" w:hanging="10"/>
        <w:rPr/>
      </w:pPr>
      <w:r>
        <w:rPr>
          <w:rFonts w:eastAsia="Times New Roman" w:cs="Times New Roman" w:ascii="Times New Roman" w:hAnsi="Times New Roman"/>
          <w:i/>
          <w:sz w:val="28"/>
        </w:rPr>
        <w:t xml:space="preserve">Задачи: </w:t>
      </w:r>
      <w:r>
        <w:rPr>
          <w:rFonts w:eastAsia="Times New Roman" w:cs="Times New Roman" w:ascii="Times New Roman" w:hAnsi="Times New Roman"/>
          <w:sz w:val="28"/>
        </w:rPr>
        <w:t>закреплять умение соблюдать правила игры, слушать сигналы воспитателя, закреплять умение ползать.</w:t>
      </w:r>
      <w:r>
        <w:rPr>
          <w:rFonts w:eastAsia="Times New Roman" w:cs="Times New Roman" w:ascii="Times New Roman" w:hAnsi="Times New Roman"/>
          <w:i/>
          <w:sz w:val="28"/>
        </w:rPr>
        <w:t xml:space="preserve"> </w:t>
      </w:r>
    </w:p>
    <w:p>
      <w:pPr>
        <w:pStyle w:val="Normal"/>
        <w:spacing w:lineRule="auto" w:line="271" w:before="0" w:after="38"/>
        <w:ind w:left="-5" w:right="71" w:hanging="10"/>
        <w:jc w:val="both"/>
        <w:rPr/>
      </w:pPr>
      <w:r>
        <w:rPr>
          <w:rFonts w:eastAsia="Times New Roman" w:cs="Times New Roman" w:ascii="Times New Roman" w:hAnsi="Times New Roman"/>
          <w:i/>
          <w:sz w:val="28"/>
        </w:rPr>
        <w:t xml:space="preserve">Описание: </w:t>
      </w:r>
      <w:r>
        <w:rPr>
          <w:rFonts w:eastAsia="Times New Roman" w:cs="Times New Roman" w:ascii="Times New Roman" w:hAnsi="Times New Roman"/>
          <w:color w:val="333333"/>
          <w:sz w:val="28"/>
        </w:rPr>
        <w:t xml:space="preserve">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 </w:t>
      </w:r>
    </w:p>
    <w:p>
      <w:pPr>
        <w:pStyle w:val="Normal"/>
        <w:spacing w:lineRule="auto" w:line="271" w:before="0" w:after="38"/>
        <w:ind w:left="-5" w:right="71" w:hanging="10"/>
        <w:jc w:val="both"/>
        <w:rPr/>
      </w:pPr>
      <w:r>
        <w:rPr>
          <w:rFonts w:eastAsia="Times New Roman" w:cs="Times New Roman" w:ascii="Times New Roman" w:hAnsi="Times New Roman"/>
          <w:color w:val="333333"/>
          <w:sz w:val="28"/>
        </w:rPr>
        <w:t>После 2-3 повторений дети меняются ролями. Закончить игру можно следующим образом: предложить всем тихо и медленно "по кошачьи" пройти.</w:t>
      </w:r>
      <w:r>
        <w:rPr/>
        <w:t xml:space="preserve"> </w:t>
      </w:r>
      <w:r>
        <w:br w:type="page"/>
      </w:r>
    </w:p>
    <w:p>
      <w:pPr>
        <w:pStyle w:val="Heading1"/>
        <w:spacing w:before="0" w:after="80"/>
        <w:ind w:left="10" w:right="59" w:hanging="10"/>
        <w:jc w:val="right"/>
        <w:rPr/>
      </w:pPr>
      <w:r>
        <w:rPr>
          <w:rFonts w:eastAsia="Comic Sans MS" w:cs="Comic Sans MS" w:ascii="Comic Sans MS" w:hAnsi="Comic Sans MS"/>
          <w:color w:val="F6610E"/>
          <w:sz w:val="36"/>
          <w:u w:val="single" w:color="F6610E"/>
        </w:rPr>
        <w:t>С бросанием и ловлей</w:t>
      </w:r>
    </w:p>
    <w:p>
      <w:pPr>
        <w:pStyle w:val="Heading2"/>
        <w:spacing w:before="0" w:after="0"/>
        <w:ind w:left="-5" w:hanging="10"/>
        <w:rPr/>
      </w:pPr>
      <w:r>
        <w:rPr/>
        <w:t xml:space="preserve">«Подбрось—поймай» </w:t>
      </w:r>
    </w:p>
    <w:tbl>
      <w:tblPr>
        <w:tblStyle w:val="TableGrid"/>
        <w:tblW w:w="9359" w:type="dxa"/>
        <w:jc w:val="left"/>
        <w:tblInd w:w="0" w:type="dxa"/>
        <w:tblCellMar>
          <w:top w:w="26" w:type="dxa"/>
          <w:left w:w="0" w:type="dxa"/>
          <w:bottom w:w="0" w:type="dxa"/>
          <w:right w:w="0" w:type="dxa"/>
        </w:tblCellMar>
        <w:tblLook w:firstRow="1" w:noVBand="1" w:lastRow="0" w:firstColumn="1" w:lastColumn="0" w:noHBand="0" w:val="04a0"/>
      </w:tblPr>
      <w:tblGrid>
        <w:gridCol w:w="5406"/>
        <w:gridCol w:w="3952"/>
      </w:tblGrid>
      <w:tr>
        <w:trPr>
          <w:trHeight w:val="341" w:hRule="atLeast"/>
        </w:trPr>
        <w:tc>
          <w:tcPr>
            <w:tcW w:w="9358" w:type="dxa"/>
            <w:gridSpan w:val="2"/>
            <w:tcBorders/>
            <w:shd w:color="auto" w:fill="F5F8FC" w:val="clear"/>
          </w:tcPr>
          <w:p>
            <w:pPr>
              <w:pStyle w:val="Normal"/>
              <w:spacing w:lineRule="auto" w:line="240" w:before="0" w:after="0"/>
              <w:jc w:val="both"/>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формирование навыка правильного подбрасывания мяча и ловли его; </w:t>
            </w:r>
          </w:p>
        </w:tc>
      </w:tr>
      <w:tr>
        <w:trPr>
          <w:trHeight w:val="341" w:hRule="atLeast"/>
        </w:trPr>
        <w:tc>
          <w:tcPr>
            <w:tcW w:w="5406" w:type="dxa"/>
            <w:tcBorders/>
            <w:shd w:color="auto" w:fill="F5F8FC" w:val="clear"/>
          </w:tcPr>
          <w:p>
            <w:pPr>
              <w:pStyle w:val="Normal"/>
              <w:spacing w:lineRule="auto" w:line="240" w:before="0" w:after="0"/>
              <w:jc w:val="both"/>
              <w:rPr/>
            </w:pPr>
            <w:r>
              <w:rPr>
                <w:rFonts w:eastAsia="Times New Roman" w:cs="Times New Roman" w:ascii="Times New Roman" w:hAnsi="Times New Roman"/>
                <w:sz w:val="28"/>
              </w:rPr>
              <w:t>развитие координации и точности движений.</w:t>
            </w:r>
          </w:p>
        </w:tc>
        <w:tc>
          <w:tcPr>
            <w:tcW w:w="3952" w:type="dxa"/>
            <w:tcBorders/>
            <w:shd w:fill="auto" w:val="clear"/>
          </w:tcPr>
          <w:p>
            <w:pPr>
              <w:pStyle w:val="Normal"/>
              <w:spacing w:lineRule="auto" w:line="240" w:before="0" w:after="0"/>
              <w:rPr/>
            </w:pPr>
            <w:r>
              <w:rPr>
                <w:rFonts w:eastAsia="Times New Roman" w:cs="Times New Roman" w:ascii="Times New Roman" w:hAnsi="Times New Roman"/>
                <w:sz w:val="28"/>
              </w:rPr>
              <w:t xml:space="preserve"> </w:t>
            </w:r>
          </w:p>
        </w:tc>
      </w:tr>
    </w:tbl>
    <w:p>
      <w:pPr>
        <w:pStyle w:val="Normal"/>
        <w:spacing w:lineRule="auto" w:line="276" w:before="0" w:after="99"/>
        <w:ind w:left="-5" w:right="68" w:hanging="10"/>
        <w:jc w:val="both"/>
        <w:rPr/>
      </w:pPr>
      <w:r>
        <w:rPr>
          <w:rFonts w:eastAsia="Times New Roman" w:cs="Times New Roman" w:ascii="Times New Roman" w:hAnsi="Times New Roman"/>
          <w:i/>
          <w:sz w:val="28"/>
        </w:rPr>
        <w:t>Описание:</w:t>
      </w:r>
      <w:r>
        <w:rPr>
          <w:rFonts w:eastAsia="Times New Roman" w:cs="Times New Roman" w:ascii="Times New Roman" w:hAnsi="Times New Roman"/>
          <w:b/>
          <w:sz w:val="28"/>
        </w:rPr>
        <w:t xml:space="preserve"> </w:t>
      </w:r>
      <w:r>
        <w:rPr>
          <w:rFonts w:eastAsia="Times New Roman" w:cs="Times New Roman" w:ascii="Times New Roman" w:hAnsi="Times New Roman"/>
          <w:sz w:val="28"/>
        </w:rPr>
        <w:t>Каждая команда строится в две шеренги напротив друг друга.</w:t>
      </w:r>
      <w:r>
        <w:rPr>
          <w:rFonts w:eastAsia="Times New Roman" w:cs="Times New Roman" w:ascii="Times New Roman" w:hAnsi="Times New Roman"/>
          <w:b/>
          <w:sz w:val="28"/>
        </w:rPr>
        <w:t xml:space="preserve"> </w:t>
      </w:r>
      <w:r>
        <w:rPr>
          <w:rFonts w:eastAsia="Times New Roman" w:cs="Times New Roman" w:ascii="Times New Roman" w:hAnsi="Times New Roman"/>
          <w:sz w:val="28"/>
        </w:rPr>
        <w:t>У игроков одной шеренги (каждой команды) по мячу.</w:t>
      </w:r>
      <w:r>
        <w:rPr>
          <w:rFonts w:eastAsia="Times New Roman" w:cs="Times New Roman" w:ascii="Times New Roman" w:hAnsi="Times New Roman"/>
          <w:b/>
          <w:sz w:val="28"/>
        </w:rPr>
        <w:t xml:space="preserve"> </w:t>
      </w:r>
      <w:r>
        <w:rPr>
          <w:rFonts w:eastAsia="Times New Roman" w:cs="Times New Roman" w:ascii="Times New Roman" w:hAnsi="Times New Roman"/>
          <w:sz w:val="28"/>
        </w:rPr>
        <w:t>Преподаватель дает сигнал, и учащиеся одновременно подбрасывают мяч перед собой вверх, ловят его двумя руками и прокатывают партнерам своей команды, стоящим напротив в другой шеренге.</w:t>
      </w:r>
      <w:r>
        <w:rPr>
          <w:rFonts w:eastAsia="Times New Roman" w:cs="Times New Roman" w:ascii="Times New Roman" w:hAnsi="Times New Roman"/>
          <w:b/>
          <w:sz w:val="28"/>
        </w:rPr>
        <w:t xml:space="preserve"> </w:t>
      </w:r>
      <w:r>
        <w:rPr>
          <w:rFonts w:eastAsia="Times New Roman" w:cs="Times New Roman" w:ascii="Times New Roman" w:hAnsi="Times New Roman"/>
          <w:sz w:val="28"/>
        </w:rPr>
        <w:t>Те в свою очередь повторяют задание в подбрасывании, ловле и прокатывании мяча.</w:t>
      </w:r>
      <w:r>
        <w:rPr>
          <w:rFonts w:eastAsia="Times New Roman" w:cs="Times New Roman" w:ascii="Times New Roman" w:hAnsi="Times New Roman"/>
          <w:b/>
          <w:sz w:val="28"/>
        </w:rPr>
        <w:t xml:space="preserve"> </w:t>
      </w:r>
      <w:r>
        <w:rPr>
          <w:rFonts w:eastAsia="Times New Roman" w:cs="Times New Roman" w:ascii="Times New Roman" w:hAnsi="Times New Roman"/>
          <w:i/>
          <w:sz w:val="28"/>
        </w:rPr>
        <w:t>Правила:</w:t>
      </w:r>
      <w:r>
        <w:rPr>
          <w:rFonts w:eastAsia="Times New Roman" w:cs="Times New Roman" w:ascii="Times New Roman" w:hAnsi="Times New Roman"/>
          <w:b/>
          <w:sz w:val="28"/>
        </w:rPr>
        <w:t xml:space="preserve">  </w:t>
      </w:r>
      <w:r>
        <w:rPr>
          <w:rFonts w:eastAsia="Times New Roman" w:cs="Times New Roman" w:ascii="Times New Roman" w:hAnsi="Times New Roman"/>
          <w:sz w:val="28"/>
        </w:rPr>
        <w:t>Побеждает команда, быстрее и точнее выполнившая задание, т. е. имеющая:</w:t>
      </w:r>
      <w:r>
        <w:rPr>
          <w:rFonts w:eastAsia="Times New Roman" w:cs="Times New Roman" w:ascii="Times New Roman" w:hAnsi="Times New Roman"/>
          <w:b/>
          <w:sz w:val="28"/>
        </w:rPr>
        <w:t xml:space="preserve"> </w:t>
      </w:r>
      <w:r>
        <w:rPr>
          <w:rFonts w:eastAsia="Times New Roman" w:cs="Times New Roman" w:ascii="Times New Roman" w:hAnsi="Times New Roman"/>
          <w:sz w:val="28"/>
        </w:rPr>
        <w:t>а) меньшее число падений мяча;</w:t>
      </w:r>
      <w:r>
        <w:rPr>
          <w:rFonts w:eastAsia="Times New Roman" w:cs="Times New Roman" w:ascii="Times New Roman" w:hAnsi="Times New Roman"/>
          <w:b/>
          <w:sz w:val="28"/>
        </w:rPr>
        <w:t xml:space="preserve"> </w:t>
      </w:r>
      <w:r>
        <w:rPr>
          <w:rFonts w:eastAsia="Times New Roman" w:cs="Times New Roman" w:ascii="Times New Roman" w:hAnsi="Times New Roman"/>
          <w:sz w:val="28"/>
        </w:rPr>
        <w:t>б) более точное его прокатывание;</w:t>
      </w:r>
      <w:r>
        <w:rPr>
          <w:rFonts w:eastAsia="Times New Roman" w:cs="Times New Roman" w:ascii="Times New Roman" w:hAnsi="Times New Roman"/>
          <w:b/>
          <w:sz w:val="28"/>
        </w:rPr>
        <w:t xml:space="preserve"> </w:t>
      </w:r>
      <w:r>
        <w:rPr>
          <w:rFonts w:eastAsia="Times New Roman" w:cs="Times New Roman" w:ascii="Times New Roman" w:hAnsi="Times New Roman"/>
          <w:sz w:val="28"/>
        </w:rPr>
        <w:t>в) лучшее выполнение ловли и передачи мяча указанным способом.</w:t>
      </w:r>
      <w:r>
        <w:rPr>
          <w:rFonts w:eastAsia="Times New Roman" w:cs="Times New Roman" w:ascii="Times New Roman" w:hAnsi="Times New Roman"/>
          <w:b/>
          <w:sz w:val="28"/>
        </w:rPr>
        <w:t xml:space="preserve"> </w:t>
      </w:r>
    </w:p>
    <w:p>
      <w:pPr>
        <w:pStyle w:val="Normal"/>
        <w:spacing w:before="0" w:after="0"/>
        <w:rPr/>
      </w:pPr>
      <w:r>
        <w:rPr/>
        <w:t xml:space="preserve"> </w:t>
      </w:r>
      <w:r>
        <w:rPr/>
        <w:tab/>
        <w:t xml:space="preserve"> </w:t>
      </w:r>
      <w:r>
        <w:br w:type="page"/>
      </w:r>
    </w:p>
    <w:p>
      <w:pPr>
        <w:pStyle w:val="Heading1"/>
        <w:spacing w:before="0" w:after="80"/>
        <w:ind w:left="10" w:right="59" w:hanging="10"/>
        <w:jc w:val="right"/>
        <w:rPr/>
      </w:pPr>
      <w:r>
        <w:rPr>
          <w:rFonts w:eastAsia="Comic Sans MS" w:cs="Comic Sans MS" w:ascii="Comic Sans MS" w:hAnsi="Comic Sans MS"/>
          <w:color w:val="F6610E"/>
          <w:sz w:val="36"/>
          <w:u w:val="single" w:color="F6610E"/>
        </w:rPr>
        <w:t>На ориентировку в пространстве, на внимание</w:t>
      </w:r>
    </w:p>
    <w:p>
      <w:pPr>
        <w:pStyle w:val="Heading2"/>
        <w:ind w:left="-5" w:hanging="10"/>
        <w:rPr/>
      </w:pPr>
      <w:r>
        <w:rPr/>
        <w:t xml:space="preserve"> </w:t>
      </w:r>
      <w:r>
        <w:rPr/>
        <w:t xml:space="preserve">«Найди, где спрятано»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учить ориентироваться в комнате или на участке, выполнять действия по сигналу. </w:t>
      </w:r>
    </w:p>
    <w:p>
      <w:pPr>
        <w:pStyle w:val="Normal"/>
        <w:spacing w:lineRule="auto" w:line="268" w:before="0" w:after="195"/>
        <w:ind w:left="-5" w:hanging="10"/>
        <w:rPr/>
      </w:pPr>
      <w:r>
        <w:rPr>
          <w:rFonts w:eastAsia="Times New Roman" w:cs="Times New Roman" w:ascii="Times New Roman" w:hAnsi="Times New Roman"/>
          <w:i/>
          <w:sz w:val="28"/>
        </w:rPr>
        <w:t>Описание игры:</w:t>
      </w:r>
      <w:r>
        <w:rPr>
          <w:rFonts w:eastAsia="Times New Roman" w:cs="Times New Roman" w:ascii="Times New Roman" w:hAnsi="Times New Roman"/>
          <w:sz w:val="28"/>
        </w:rPr>
        <w:t xml:space="preserve">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 </w:t>
      </w:r>
    </w:p>
    <w:p>
      <w:pPr>
        <w:pStyle w:val="Heading2"/>
        <w:ind w:left="-5" w:hanging="10"/>
        <w:rPr/>
      </w:pPr>
      <w:r>
        <w:rPr/>
        <w:t xml:space="preserve">«Найди и промолчи» </w:t>
      </w:r>
    </w:p>
    <w:p>
      <w:pPr>
        <w:pStyle w:val="Normal"/>
        <w:spacing w:lineRule="auto" w:line="268" w:before="0" w:after="14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учить ориентироваться в зале. Воспитывать выдержку, смекалку. </w:t>
      </w:r>
    </w:p>
    <w:p>
      <w:pPr>
        <w:pStyle w:val="Normal"/>
        <w:spacing w:lineRule="auto" w:line="276" w:before="0" w:after="36"/>
        <w:ind w:left="-5" w:right="68" w:hanging="10"/>
        <w:jc w:val="both"/>
        <w:rPr/>
      </w:pPr>
      <w:r>
        <w:rPr>
          <w:rFonts w:eastAsia="Times New Roman" w:cs="Times New Roman" w:ascii="Times New Roman" w:hAnsi="Times New Roman"/>
          <w:i/>
          <w:sz w:val="28"/>
        </w:rPr>
        <w:t>Описание игры</w:t>
      </w:r>
      <w:r>
        <w:rPr>
          <w:rFonts w:eastAsia="Times New Roman" w:cs="Times New Roman" w:ascii="Times New Roman" w:hAnsi="Times New Roman"/>
          <w:sz w:val="28"/>
        </w:rPr>
        <w:t xml:space="preserve">: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 </w:t>
      </w:r>
      <w:r>
        <w:rPr>
          <w:rFonts w:eastAsia="Times New Roman" w:cs="Times New Roman" w:ascii="Times New Roman" w:hAnsi="Times New Roman"/>
          <w:b/>
          <w:sz w:val="28"/>
        </w:rPr>
        <w:t xml:space="preserve"> «Кто ушел?»</w:t>
      </w:r>
      <w:r>
        <w:rPr>
          <w:rFonts w:eastAsia="Times New Roman" w:cs="Times New Roman" w:ascii="Times New Roman" w:hAnsi="Times New Roman"/>
          <w:sz w:val="28"/>
        </w:rPr>
        <w:t xml:space="preserve">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учить занимать в игре пассивную и активную позицию. Развивать внимание, память и сообразительность.  </w:t>
      </w:r>
    </w:p>
    <w:p>
      <w:pPr>
        <w:pStyle w:val="Normal"/>
        <w:spacing w:lineRule="auto" w:line="268" w:before="0" w:after="195"/>
        <w:ind w:left="-5" w:hanging="10"/>
        <w:rPr/>
      </w:pPr>
      <w:r>
        <w:rPr>
          <w:rFonts w:eastAsia="Times New Roman" w:cs="Times New Roman" w:ascii="Times New Roman" w:hAnsi="Times New Roman"/>
          <w:i/>
          <w:sz w:val="28"/>
        </w:rPr>
        <w:t>Описание игры:</w:t>
      </w:r>
      <w:r>
        <w:rPr>
          <w:rFonts w:eastAsia="Times New Roman" w:cs="Times New Roman" w:ascii="Times New Roman" w:hAnsi="Times New Roman"/>
          <w:sz w:val="28"/>
        </w:rPr>
        <w:t xml:space="preserve"> Дети стоят в кругу или полукругом. Воспитатель предлагает одному из играющих запомнить тех, кто находится рядом (5–6 человек), а затем выйти из комнаты или отвернуться и закрыть глаза. Один ребенок прячется. Воспитатель говорит: «Отгадай, кто ушел?» Если ребенок отгадает, то выбирает кого-нибудь вместо себя. Если ошибется, то снова отворачивается и закрывает глаза, а тот, кто прятался, возвращается на свое место. Отгадывающий должен его назвать. </w:t>
      </w:r>
    </w:p>
    <w:p>
      <w:pPr>
        <w:pStyle w:val="Heading2"/>
        <w:ind w:left="-5" w:hanging="10"/>
        <w:rPr/>
      </w:pPr>
      <w:r>
        <w:rPr/>
        <w:t xml:space="preserve">«Прятки»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развитие двигательных способностей, образного мышления, сообразительности, фантазии, ловкости, быстроты реакций, внимания. </w:t>
      </w:r>
    </w:p>
    <w:p>
      <w:pPr>
        <w:pStyle w:val="Normal"/>
        <w:spacing w:lineRule="auto" w:line="268" w:before="0" w:after="35"/>
        <w:ind w:left="-5" w:hanging="10"/>
        <w:rPr/>
      </w:pPr>
      <w:r>
        <w:rPr>
          <w:rFonts w:eastAsia="Times New Roman" w:cs="Times New Roman" w:ascii="Times New Roman" w:hAnsi="Times New Roman"/>
          <w:i/>
          <w:sz w:val="28"/>
        </w:rPr>
        <w:t>Описание:</w:t>
      </w:r>
      <w:r>
        <w:rPr>
          <w:rFonts w:eastAsia="Times New Roman" w:cs="Times New Roman" w:ascii="Times New Roman" w:hAnsi="Times New Roman"/>
          <w:sz w:val="28"/>
        </w:rPr>
        <w:t xml:space="preserve"> Воспитатель назначает водящего. Тот становится около педагога или в другом обозначенном месте и закрывает глаза, а играющие прячутся. Водящий говорит: "Раз, два, три, четыре, пять, я иду искать!" Обнаружив ребенка, он называет по имени. Ребенок выходит из своего укрытия и подходит к воспитателю. Когда водящий найдет пятерых детей, педагог собирает всю группу и назначает на эту роль другого ребенка. </w:t>
      </w:r>
    </w:p>
    <w:p>
      <w:pPr>
        <w:pStyle w:val="Normal"/>
        <w:spacing w:before="0" w:after="0"/>
        <w:rPr/>
      </w:pPr>
      <w:r>
        <w:rPr>
          <w:rFonts w:eastAsia="Times New Roman" w:cs="Times New Roman" w:ascii="Times New Roman" w:hAnsi="Times New Roman"/>
          <w:sz w:val="28"/>
        </w:rPr>
        <w:t xml:space="preserve"> </w:t>
      </w:r>
      <w:r>
        <w:rPr>
          <w:rFonts w:eastAsia="Times New Roman" w:cs="Times New Roman" w:ascii="Times New Roman" w:hAnsi="Times New Roman"/>
          <w:sz w:val="28"/>
        </w:rPr>
        <w:tab/>
        <w:t xml:space="preserve"> </w:t>
      </w:r>
    </w:p>
    <w:p>
      <w:pPr>
        <w:pStyle w:val="Heading1"/>
        <w:spacing w:before="0" w:after="80"/>
        <w:ind w:left="10" w:right="59" w:hanging="10"/>
        <w:jc w:val="right"/>
        <w:rPr/>
      </w:pPr>
      <w:r>
        <w:rPr>
          <w:rFonts w:eastAsia="Comic Sans MS" w:cs="Comic Sans MS" w:ascii="Comic Sans MS" w:hAnsi="Comic Sans MS"/>
          <w:color w:val="F6610E"/>
          <w:sz w:val="36"/>
          <w:u w:val="single" w:color="F6610E"/>
        </w:rPr>
        <w:t>Народные игры</w:t>
      </w:r>
    </w:p>
    <w:p>
      <w:pPr>
        <w:pStyle w:val="Heading2"/>
        <w:ind w:left="-5" w:hanging="10"/>
        <w:rPr/>
      </w:pPr>
      <w:r>
        <w:rPr>
          <w:b w:val="false"/>
        </w:rPr>
        <w:t xml:space="preserve"> </w:t>
      </w:r>
      <w:r>
        <w:rPr/>
        <w:t xml:space="preserve">«У медведя во бору»  </w:t>
      </w:r>
    </w:p>
    <w:p>
      <w:pPr>
        <w:pStyle w:val="Normal"/>
        <w:spacing w:lineRule="auto" w:line="268" w:before="0" w:after="195"/>
        <w:ind w:left="-5" w:hanging="10"/>
        <w:rPr/>
      </w:pPr>
      <w:r>
        <w:rPr>
          <w:rFonts w:eastAsia="Times New Roman" w:cs="Times New Roman" w:ascii="Times New Roman" w:hAnsi="Times New Roman"/>
          <w:i/>
          <w:sz w:val="28"/>
        </w:rPr>
        <w:t>Задачи:</w:t>
      </w:r>
      <w:r>
        <w:rPr>
          <w:rFonts w:eastAsia="Times New Roman" w:cs="Times New Roman" w:ascii="Times New Roman" w:hAnsi="Times New Roman"/>
          <w:sz w:val="28"/>
        </w:rPr>
        <w:t xml:space="preserve"> Приучать детей поочерёдно выполнять разные функции (убегать и ловить). </w:t>
      </w:r>
    </w:p>
    <w:p>
      <w:pPr>
        <w:pStyle w:val="Normal"/>
        <w:spacing w:lineRule="auto" w:line="268" w:before="0" w:after="195"/>
        <w:ind w:left="-5" w:hanging="10"/>
        <w:rPr/>
      </w:pPr>
      <w:r>
        <w:rPr>
          <w:rFonts w:eastAsia="Times New Roman" w:cs="Times New Roman" w:ascii="Times New Roman" w:hAnsi="Times New Roman"/>
          <w:i/>
          <w:sz w:val="28"/>
        </w:rPr>
        <w:t>Описание игры:</w:t>
      </w:r>
      <w:r>
        <w:rPr>
          <w:rFonts w:eastAsia="Times New Roman" w:cs="Times New Roman" w:ascii="Times New Roman" w:hAnsi="Times New Roman"/>
          <w:sz w:val="28"/>
        </w:rPr>
        <w:t xml:space="preserve"> Определяется берлога медведя (на конце площадке) и дом детей на другой. Дети идут в лес гулять и выполняют движения соответственно стиху, который произносят хором: </w:t>
      </w:r>
    </w:p>
    <w:p>
      <w:pPr>
        <w:pStyle w:val="Normal"/>
        <w:spacing w:before="0" w:after="211"/>
        <w:ind w:left="-5" w:right="6954" w:hanging="10"/>
        <w:rPr/>
      </w:pPr>
      <w:r>
        <w:rPr>
          <w:rFonts w:eastAsia="Times New Roman" w:cs="Times New Roman" w:ascii="Times New Roman" w:hAnsi="Times New Roman"/>
          <w:sz w:val="28"/>
          <w:u w:val="single" w:color="000000"/>
        </w:rPr>
        <w:t>У медведя во бору,</w:t>
      </w:r>
      <w:r>
        <w:rPr>
          <w:rFonts w:eastAsia="Times New Roman" w:cs="Times New Roman" w:ascii="Times New Roman" w:hAnsi="Times New Roman"/>
          <w:sz w:val="28"/>
        </w:rPr>
        <w:t xml:space="preserve"> </w:t>
      </w:r>
    </w:p>
    <w:p>
      <w:pPr>
        <w:pStyle w:val="Normal"/>
        <w:spacing w:before="0" w:after="211"/>
        <w:ind w:left="-5" w:right="6954" w:hanging="10"/>
        <w:rPr/>
      </w:pPr>
      <w:r>
        <w:rPr>
          <w:rFonts w:eastAsia="Times New Roman" w:cs="Times New Roman" w:ascii="Times New Roman" w:hAnsi="Times New Roman"/>
          <w:sz w:val="28"/>
          <w:u w:val="single" w:color="000000"/>
        </w:rPr>
        <w:t>Грибы, ягоды беру,</w:t>
      </w:r>
      <w:r>
        <w:rPr>
          <w:rFonts w:eastAsia="Times New Roman" w:cs="Times New Roman" w:ascii="Times New Roman" w:hAnsi="Times New Roman"/>
          <w:sz w:val="28"/>
        </w:rPr>
        <w:t xml:space="preserve"> </w:t>
      </w:r>
    </w:p>
    <w:p>
      <w:pPr>
        <w:pStyle w:val="Normal"/>
        <w:spacing w:lineRule="auto" w:line="417" w:before="0" w:after="0"/>
        <w:ind w:left="-5" w:right="6954" w:hanging="10"/>
        <w:rPr/>
      </w:pPr>
      <w:r>
        <w:rPr>
          <w:rFonts w:eastAsia="Times New Roman" w:cs="Times New Roman" w:ascii="Times New Roman" w:hAnsi="Times New Roman"/>
          <w:sz w:val="28"/>
          <w:u w:val="single" w:color="000000"/>
        </w:rPr>
        <w:t>А медведь не спит</w:t>
      </w:r>
      <w:r>
        <w:rPr>
          <w:rFonts w:eastAsia="Times New Roman" w:cs="Times New Roman" w:ascii="Times New Roman" w:hAnsi="Times New Roman"/>
          <w:sz w:val="28"/>
        </w:rPr>
        <w:t xml:space="preserve"> </w:t>
      </w:r>
      <w:r>
        <w:rPr>
          <w:rFonts w:eastAsia="Times New Roman" w:cs="Times New Roman" w:ascii="Times New Roman" w:hAnsi="Times New Roman"/>
          <w:sz w:val="28"/>
          <w:u w:val="single" w:color="000000"/>
        </w:rPr>
        <w:t>И на нас рычит.</w:t>
      </w:r>
      <w:r>
        <w:rPr>
          <w:rFonts w:eastAsia="Times New Roman" w:cs="Times New Roman" w:ascii="Times New Roman" w:hAnsi="Times New Roman"/>
          <w:sz w:val="28"/>
        </w:rPr>
        <w:t xml:space="preserve"> </w:t>
      </w:r>
    </w:p>
    <w:p>
      <w:pPr>
        <w:pStyle w:val="Normal"/>
        <w:spacing w:lineRule="auto" w:line="268" w:before="0" w:after="195"/>
        <w:ind w:left="-5" w:hanging="10"/>
        <w:rPr/>
      </w:pPr>
      <w:r>
        <w:rPr>
          <w:rFonts w:eastAsia="Times New Roman" w:cs="Times New Roman" w:ascii="Times New Roman" w:hAnsi="Times New Roman"/>
          <w:sz w:val="28"/>
        </w:rPr>
        <w:t xml:space="preserve">Как только дети закончили говорить стихотворение медведь с рычанием встаёт и ловит детей, они бегут домой. </w:t>
      </w:r>
    </w:p>
    <w:sectPr>
      <w:headerReference w:type="even" r:id="rId9"/>
      <w:headerReference w:type="default" r:id="rId10"/>
      <w:footerReference w:type="even" r:id="rId11"/>
      <w:footerReference w:type="default" r:id="rId12"/>
      <w:type w:val="nextPage"/>
      <w:pgSz w:w="11906" w:h="16838"/>
      <w:pgMar w:left="1700" w:right="776" w:header="480" w:top="993" w:footer="475" w:bottom="1126"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Comic Sans M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1700" w:right="11058" w:hanging="0"/>
      <w:rPr/>
    </w:pPr>
    <w:r>
      <w:rPr/>
      <mc:AlternateContent>
        <mc:Choice Requires="wpg">
          <w:drawing>
            <wp:anchor behindDoc="1" distT="0" distB="0" distL="114300" distR="114300" simplePos="0" locked="0" layoutInCell="1" allowOverlap="1" relativeHeight="13">
              <wp:simplePos x="0" y="0"/>
              <wp:positionH relativeFrom="page">
                <wp:posOffset>304800</wp:posOffset>
              </wp:positionH>
              <wp:positionV relativeFrom="page">
                <wp:posOffset>10317480</wp:posOffset>
              </wp:positionV>
              <wp:extent cx="6953250" cy="73660"/>
              <wp:effectExtent l="0" t="0" r="0" b="0"/>
              <wp:wrapSquare wrapText="bothSides"/>
              <wp:docPr id="8" name="Group 10122"/>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6480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5580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72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936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64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55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72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6480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3540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6880320" y="55800"/>
                          <a:ext cx="63360" cy="8280"/>
                        </a:xfrm>
                        <a:custGeom>
                          <a:avLst/>
                          <a:gdLst/>
                          <a:ahLst/>
                          <a:rect l="l" t="t" r="r" b="b"/>
                          <a:pathLst>
                            <a:path w="64008" h="9144">
                              <a:moveTo>
                                <a:pt x="0" y="0"/>
                              </a:moveTo>
                              <a:lnTo>
                                <a:pt x="64008" y="0"/>
                              </a:lnTo>
                              <a:lnTo>
                                <a:pt x="6400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9868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72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936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122" style="position:absolute;margin-left:24pt;margin-top:812.4pt;width:547.45pt;height:5.75pt" coordorigin="480,16248" coordsize="10949,115"/>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1700" w:right="11058" w:hanging="0"/>
      <w:rPr/>
    </w:pPr>
    <w:r>
      <w:rPr/>
      <mc:AlternateContent>
        <mc:Choice Requires="wpg">
          <w:drawing>
            <wp:anchor behindDoc="1" distT="0" distB="0" distL="114300" distR="114300" simplePos="0" locked="0" layoutInCell="1" allowOverlap="1" relativeHeight="15">
              <wp:simplePos x="0" y="0"/>
              <wp:positionH relativeFrom="page">
                <wp:posOffset>304800</wp:posOffset>
              </wp:positionH>
              <wp:positionV relativeFrom="page">
                <wp:posOffset>10317480</wp:posOffset>
              </wp:positionV>
              <wp:extent cx="6953250" cy="73660"/>
              <wp:effectExtent l="0" t="0" r="0" b="0"/>
              <wp:wrapSquare wrapText="bothSides"/>
              <wp:docPr id="9" name="Group 10047"/>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6480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5580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72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936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64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55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72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6480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3540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6880320" y="55800"/>
                          <a:ext cx="63360" cy="8280"/>
                        </a:xfrm>
                        <a:custGeom>
                          <a:avLst/>
                          <a:gdLst/>
                          <a:ahLst/>
                          <a:rect l="l" t="t" r="r" b="b"/>
                          <a:pathLst>
                            <a:path w="64008" h="9144">
                              <a:moveTo>
                                <a:pt x="0" y="0"/>
                              </a:moveTo>
                              <a:lnTo>
                                <a:pt x="64008" y="0"/>
                              </a:lnTo>
                              <a:lnTo>
                                <a:pt x="6400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9868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72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936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047" style="position:absolute;margin-left:24pt;margin-top:812.4pt;width:547.45pt;height:5.75pt" coordorigin="480,16248" coordsize="10949,115"/>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1700" w:right="11058" w:hanging="0"/>
      <w:rPr/>
    </w:pPr>
    <w:r>
      <w:rPr/>
      <mc:AlternateContent>
        <mc:Choice Requires="wpg">
          <w:drawing>
            <wp:anchor behindDoc="1" distT="0" distB="0" distL="114300" distR="114300" simplePos="0" locked="0" layoutInCell="1" allowOverlap="1" relativeHeight="16">
              <wp:simplePos x="0" y="0"/>
              <wp:positionH relativeFrom="page">
                <wp:posOffset>304800</wp:posOffset>
              </wp:positionH>
              <wp:positionV relativeFrom="page">
                <wp:posOffset>10317480</wp:posOffset>
              </wp:positionV>
              <wp:extent cx="6953250" cy="73660"/>
              <wp:effectExtent l="0" t="0" r="0" b="0"/>
              <wp:wrapSquare wrapText="bothSides"/>
              <wp:docPr id="10" name="Group 9972"/>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6480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5580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72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936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64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55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72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6480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3540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6880320" y="55800"/>
                          <a:ext cx="63360" cy="8280"/>
                        </a:xfrm>
                        <a:custGeom>
                          <a:avLst/>
                          <a:gdLst/>
                          <a:ahLst/>
                          <a:rect l="l" t="t" r="r" b="b"/>
                          <a:pathLst>
                            <a:path w="64008" h="9144">
                              <a:moveTo>
                                <a:pt x="0" y="0"/>
                              </a:moveTo>
                              <a:lnTo>
                                <a:pt x="64008" y="0"/>
                              </a:lnTo>
                              <a:lnTo>
                                <a:pt x="6400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9868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72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936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9972" style="position:absolute;margin-left:24pt;margin-top:812.4pt;width:547.45pt;height:5.75pt" coordorigin="480,16248" coordsize="10949,115"/>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1700" w:right="11128" w:hanging="0"/>
      <w:rPr/>
    </w:pPr>
    <w:r>
      <w:rPr/>
      <mc:AlternateContent>
        <mc:Choice Requires="wpg">
          <w:drawing>
            <wp:anchor behindDoc="1" distT="0" distB="0" distL="114300" distR="114300" simplePos="0" locked="0" layoutInCell="1" allowOverlap="1" relativeHeight="36">
              <wp:simplePos x="0" y="0"/>
              <wp:positionH relativeFrom="page">
                <wp:posOffset>304800</wp:posOffset>
              </wp:positionH>
              <wp:positionV relativeFrom="page">
                <wp:posOffset>10317480</wp:posOffset>
              </wp:positionV>
              <wp:extent cx="6953250" cy="73660"/>
              <wp:effectExtent l="0" t="0" r="0" b="0"/>
              <wp:wrapSquare wrapText="bothSides"/>
              <wp:docPr id="15" name="Group 10348"/>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6480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5580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72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936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64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55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72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6480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3540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6880320" y="55800"/>
                          <a:ext cx="63360" cy="8280"/>
                        </a:xfrm>
                        <a:custGeom>
                          <a:avLst/>
                          <a:gdLst/>
                          <a:ahLst/>
                          <a:rect l="l" t="t" r="r" b="b"/>
                          <a:pathLst>
                            <a:path w="64008" h="9144">
                              <a:moveTo>
                                <a:pt x="0" y="0"/>
                              </a:moveTo>
                              <a:lnTo>
                                <a:pt x="64008" y="0"/>
                              </a:lnTo>
                              <a:lnTo>
                                <a:pt x="6400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9868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72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936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348" style="position:absolute;margin-left:24pt;margin-top:812.4pt;width:547.45pt;height:5.75pt" coordorigin="480,16248" coordsize="10949,115"/>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1700" w:right="11128" w:hanging="0"/>
      <w:rPr/>
    </w:pPr>
    <w:r>
      <w:rPr/>
      <mc:AlternateContent>
        <mc:Choice Requires="wpg">
          <w:drawing>
            <wp:anchor behindDoc="1" distT="0" distB="0" distL="114300" distR="114300" simplePos="0" locked="0" layoutInCell="1" allowOverlap="1" relativeHeight="39">
              <wp:simplePos x="0" y="0"/>
              <wp:positionH relativeFrom="page">
                <wp:posOffset>304800</wp:posOffset>
              </wp:positionH>
              <wp:positionV relativeFrom="page">
                <wp:posOffset>10317480</wp:posOffset>
              </wp:positionV>
              <wp:extent cx="6953250" cy="73660"/>
              <wp:effectExtent l="0" t="0" r="0" b="0"/>
              <wp:wrapSquare wrapText="bothSides"/>
              <wp:docPr id="16" name="Group 10272"/>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6480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5580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72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936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64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5580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72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308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6480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35400" y="0"/>
                          <a:ext cx="8280" cy="6408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6880320" y="55800"/>
                          <a:ext cx="63360" cy="8280"/>
                        </a:xfrm>
                        <a:custGeom>
                          <a:avLst/>
                          <a:gdLst/>
                          <a:ahLst/>
                          <a:rect l="l" t="t" r="r" b="b"/>
                          <a:pathLst>
                            <a:path w="64008" h="9144">
                              <a:moveTo>
                                <a:pt x="0" y="0"/>
                              </a:moveTo>
                              <a:lnTo>
                                <a:pt x="64008" y="0"/>
                              </a:lnTo>
                              <a:lnTo>
                                <a:pt x="6400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98680" y="0"/>
                          <a:ext cx="36360" cy="5472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72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936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272" style="position:absolute;margin-left:24pt;margin-top:812.4pt;width:547.45pt;height:5.75pt" coordorigin="480,16248" coordsize="10949,115"/>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677" w:leader="none"/>
      </w:tabs>
      <w:spacing w:before="0" w:after="248"/>
      <w:rPr/>
    </w:pPr>
    <w:r>
      <mc:AlternateContent>
        <mc:Choice Requires="wpg">
          <w:drawing>
            <wp:anchor behindDoc="1" distT="0" distB="0" distL="114300" distR="114300" simplePos="0" locked="0" layoutInCell="1" allowOverlap="1" relativeHeight="3">
              <wp:simplePos x="0" y="0"/>
              <wp:positionH relativeFrom="page">
                <wp:posOffset>304800</wp:posOffset>
              </wp:positionH>
              <wp:positionV relativeFrom="page">
                <wp:posOffset>304800</wp:posOffset>
              </wp:positionV>
              <wp:extent cx="6953250" cy="73660"/>
              <wp:effectExtent l="0" t="0" r="0" b="0"/>
              <wp:wrapSquare wrapText="bothSides"/>
              <wp:docPr id="2" name="Group 10080"/>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9360"/>
                          <a:ext cx="8280" cy="6336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936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36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5508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6408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36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55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64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89868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36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5508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6408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080" style="position:absolute;margin-left:24pt;margin-top:24pt;width:547.45pt;height:5.75pt" coordorigin="480,480" coordsize="10949,115"/>
          </w:pict>
        </mc:Fallback>
      </mc:AlternateContent>
    </w:r>
    <w:r>
      <w:rPr>
        <w:rFonts w:eastAsia="Comic Sans MS" w:cs="Comic Sans MS" w:ascii="Comic Sans MS" w:hAnsi="Comic Sans MS"/>
        <w:b/>
      </w:rPr>
      <w:t>Подвижные игры. Средняя группа.</w:t>
    </w:r>
    <w:r>
      <w:rPr/>
      <w:t xml:space="preserve"> </w:t>
      <w:tab/>
      <w:t xml:space="preserve"> </w:t>
    </w:r>
  </w:p>
  <w:p>
    <w:pPr>
      <w:pStyle w:val="Normal"/>
      <w:spacing w:before="0" w:after="0"/>
      <w:ind w:right="2" w:hanging="0"/>
      <w:jc w:val="right"/>
      <w:rPr/>
    </w:pPr>
    <w:r>
      <w:rPr>
        <w:rFonts w:eastAsia="Comic Sans MS" w:cs="Comic Sans MS" w:ascii="Comic Sans MS" w:hAnsi="Comic Sans MS"/>
        <w:b/>
        <w:color w:val="F6610E"/>
        <w:sz w:val="36"/>
        <w:u w:val="single" w:color="F6610E"/>
      </w:rPr>
      <w:t>С бегом.</w:t>
    </w:r>
    <w:r>
      <w:rPr>
        <w:rFonts w:eastAsia="Comic Sans MS" w:cs="Comic Sans MS" w:ascii="Comic Sans MS" w:hAnsi="Comic Sans MS"/>
        <w:b/>
        <w:color w:val="F6610E"/>
        <w:sz w:val="36"/>
      </w:rPr>
      <w:t xml:space="preserve"> </w:t>
    </w:r>
  </w:p>
  <w:p>
    <w:pPr>
      <w:pStyle w:val="Normal"/>
      <w:widowControl/>
      <w:bidi w:val="0"/>
      <w:spacing w:lineRule="auto" w:line="259" w:before="0" w:after="160"/>
      <w:jc w:val="left"/>
      <w:rPr/>
    </w:pPr>
    <w:r>
      <w:rPr/>
      <mc:AlternateContent>
        <mc:Choice Requires="wpg">
          <w:drawing>
            <wp:anchor behindDoc="1" distT="0" distB="0" distL="0" distR="0" simplePos="0" locked="0" layoutInCell="1" allowOverlap="1" relativeHeight="5">
              <wp:simplePos x="0" y="0"/>
              <wp:positionH relativeFrom="page">
                <wp:posOffset>304800</wp:posOffset>
              </wp:positionH>
              <wp:positionV relativeFrom="page">
                <wp:posOffset>377825</wp:posOffset>
              </wp:positionV>
              <wp:extent cx="6953250" cy="9940290"/>
              <wp:effectExtent l="0" t="0" r="0" b="0"/>
              <wp:wrapNone/>
              <wp:docPr id="3" name="Group 10107"/>
              <a:graphic xmlns:a="http://schemas.openxmlformats.org/drawingml/2006/main">
                <a:graphicData uri="http://schemas.microsoft.com/office/word/2010/wordprocessingGroup">
                  <wpg:wgp>
                    <wpg:cNvGrpSpPr/>
                    <wpg:grpSpPr>
                      <a:xfrm>
                        <a:off x="0" y="0"/>
                        <a:ext cx="6952680" cy="9939600"/>
                      </a:xfrm>
                    </wpg:grpSpPr>
                    <wps:wsp>
                      <wps:cNvSpPr/>
                      <wps:spPr>
                        <a:xfrm>
                          <a:off x="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936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1836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550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4080" y="0"/>
                          <a:ext cx="9000" cy="9939600"/>
                        </a:xfrm>
                        <a:custGeom>
                          <a:avLst/>
                          <a:gdLst/>
                          <a:ahLst/>
                          <a:rect l="l" t="t" r="r" b="b"/>
                          <a:pathLst>
                            <a:path w="9449" h="9939528">
                              <a:moveTo>
                                <a:pt x="0" y="0"/>
                              </a:moveTo>
                              <a:lnTo>
                                <a:pt x="9449" y="0"/>
                              </a:lnTo>
                              <a:lnTo>
                                <a:pt x="9449"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44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35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9868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8896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8032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107" style="position:absolute;margin-left:24pt;margin-top:29.75pt;width:547.45pt;height:782.65pt" coordorigin="480,595" coordsize="10949,15653"/>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677" w:leader="none"/>
      </w:tabs>
      <w:spacing w:before="0" w:after="248"/>
      <w:rPr/>
    </w:pPr>
    <w:r>
      <mc:AlternateContent>
        <mc:Choice Requires="wpg">
          <w:drawing>
            <wp:anchor behindDoc="1" distT="0" distB="0" distL="114300" distR="114300" simplePos="0" locked="0" layoutInCell="1" allowOverlap="1" relativeHeight="7">
              <wp:simplePos x="0" y="0"/>
              <wp:positionH relativeFrom="page">
                <wp:posOffset>304800</wp:posOffset>
              </wp:positionH>
              <wp:positionV relativeFrom="page">
                <wp:posOffset>304800</wp:posOffset>
              </wp:positionV>
              <wp:extent cx="6953250" cy="73660"/>
              <wp:effectExtent l="0" t="0" r="0" b="0"/>
              <wp:wrapSquare wrapText="bothSides"/>
              <wp:docPr id="4" name="Group 10005"/>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9360"/>
                          <a:ext cx="8280" cy="6336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936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36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5508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6408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36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55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64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89868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36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5508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6408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005" style="position:absolute;margin-left:24pt;margin-top:24pt;width:547.45pt;height:5.75pt" coordorigin="480,480" coordsize="10949,115"/>
          </w:pict>
        </mc:Fallback>
      </mc:AlternateContent>
    </w:r>
    <w:r>
      <w:rPr>
        <w:rFonts w:eastAsia="Comic Sans MS" w:cs="Comic Sans MS" w:ascii="Comic Sans MS" w:hAnsi="Comic Sans MS"/>
        <w:b/>
      </w:rPr>
      <w:t>Подвижные игры. Средняя группа.</w:t>
    </w:r>
    <w:r>
      <w:rPr/>
      <w:t xml:space="preserve"> </w:t>
      <w:tab/>
      <w:t xml:space="preserve"> </w:t>
    </w:r>
  </w:p>
  <w:p>
    <w:pPr>
      <w:pStyle w:val="Normal"/>
      <w:spacing w:before="0" w:after="0"/>
      <w:ind w:right="2" w:hanging="0"/>
      <w:jc w:val="right"/>
      <w:rPr/>
    </w:pPr>
    <w:r>
      <w:rPr>
        <w:rFonts w:eastAsia="Comic Sans MS" w:cs="Comic Sans MS" w:ascii="Comic Sans MS" w:hAnsi="Comic Sans MS"/>
        <w:b/>
        <w:color w:val="F6610E"/>
        <w:sz w:val="36"/>
        <w:u w:val="single" w:color="F6610E"/>
      </w:rPr>
      <w:t>С бегом.</w:t>
    </w:r>
    <w:r>
      <w:rPr>
        <w:rFonts w:eastAsia="Comic Sans MS" w:cs="Comic Sans MS" w:ascii="Comic Sans MS" w:hAnsi="Comic Sans MS"/>
        <w:b/>
        <w:color w:val="F6610E"/>
        <w:sz w:val="36"/>
      </w:rPr>
      <w:t xml:space="preserve"> </w:t>
    </w:r>
  </w:p>
  <w:p>
    <w:pPr>
      <w:pStyle w:val="Normal"/>
      <w:widowControl/>
      <w:bidi w:val="0"/>
      <w:spacing w:lineRule="auto" w:line="259" w:before="0" w:after="160"/>
      <w:jc w:val="left"/>
      <w:rPr/>
    </w:pPr>
    <w:r>
      <w:rPr/>
      <mc:AlternateContent>
        <mc:Choice Requires="wpg">
          <w:drawing>
            <wp:anchor behindDoc="1" distT="0" distB="0" distL="0" distR="0" simplePos="0" locked="0" layoutInCell="1" allowOverlap="1" relativeHeight="9">
              <wp:simplePos x="0" y="0"/>
              <wp:positionH relativeFrom="page">
                <wp:posOffset>304800</wp:posOffset>
              </wp:positionH>
              <wp:positionV relativeFrom="page">
                <wp:posOffset>377825</wp:posOffset>
              </wp:positionV>
              <wp:extent cx="6953250" cy="9940290"/>
              <wp:effectExtent l="0" t="0" r="0" b="0"/>
              <wp:wrapNone/>
              <wp:docPr id="5" name="Group 10032"/>
              <a:graphic xmlns:a="http://schemas.openxmlformats.org/drawingml/2006/main">
                <a:graphicData uri="http://schemas.microsoft.com/office/word/2010/wordprocessingGroup">
                  <wpg:wgp>
                    <wpg:cNvGrpSpPr/>
                    <wpg:grpSpPr>
                      <a:xfrm>
                        <a:off x="0" y="0"/>
                        <a:ext cx="6952680" cy="9939600"/>
                      </a:xfrm>
                    </wpg:grpSpPr>
                    <wps:wsp>
                      <wps:cNvSpPr/>
                      <wps:spPr>
                        <a:xfrm>
                          <a:off x="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936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1836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550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4080" y="0"/>
                          <a:ext cx="9000" cy="9939600"/>
                        </a:xfrm>
                        <a:custGeom>
                          <a:avLst/>
                          <a:gdLst/>
                          <a:ahLst/>
                          <a:rect l="l" t="t" r="r" b="b"/>
                          <a:pathLst>
                            <a:path w="9449" h="9939528">
                              <a:moveTo>
                                <a:pt x="0" y="0"/>
                              </a:moveTo>
                              <a:lnTo>
                                <a:pt x="9449" y="0"/>
                              </a:lnTo>
                              <a:lnTo>
                                <a:pt x="9449"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44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35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9868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8896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8032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032" style="position:absolute;margin-left:24pt;margin-top:29.75pt;width:547.45pt;height:782.65pt" coordorigin="480,595" coordsize="10949,15653"/>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1700" w:right="11058" w:hanging="0"/>
      <w:rPr/>
    </w:pPr>
    <w:r>
      <w:rPr/>
      <mc:AlternateContent>
        <mc:Choice Requires="wpg">
          <w:drawing>
            <wp:anchor behindDoc="1" distT="0" distB="0" distL="114300" distR="114300" simplePos="0" locked="0" layoutInCell="1" allowOverlap="1" relativeHeight="10">
              <wp:simplePos x="0" y="0"/>
              <wp:positionH relativeFrom="page">
                <wp:posOffset>304800</wp:posOffset>
              </wp:positionH>
              <wp:positionV relativeFrom="page">
                <wp:posOffset>304800</wp:posOffset>
              </wp:positionV>
              <wp:extent cx="6953250" cy="73660"/>
              <wp:effectExtent l="0" t="0" r="0" b="0"/>
              <wp:wrapSquare wrapText="bothSides"/>
              <wp:docPr id="6" name="Group 9935"/>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9360"/>
                          <a:ext cx="8280" cy="6336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936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36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5508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6408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36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55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64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89868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36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5508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6408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9935" style="position:absolute;margin-left:24pt;margin-top:24pt;width:547.45pt;height:5.75pt" coordorigin="480,480" coordsize="10949,115"/>
          </w:pict>
        </mc:Fallback>
      </mc:AlternateContent>
    </w:r>
  </w:p>
  <w:p>
    <w:pPr>
      <w:pStyle w:val="Normal"/>
      <w:widowControl/>
      <w:bidi w:val="0"/>
      <w:spacing w:lineRule="auto" w:line="259" w:before="0" w:after="160"/>
      <w:jc w:val="left"/>
      <w:rPr/>
    </w:pPr>
    <w:r>
      <w:rPr/>
      <mc:AlternateContent>
        <mc:Choice Requires="wpg">
          <w:drawing>
            <wp:anchor behindDoc="1" distT="0" distB="0" distL="0" distR="0" simplePos="0" locked="0" layoutInCell="1" allowOverlap="1" relativeHeight="11">
              <wp:simplePos x="0" y="0"/>
              <wp:positionH relativeFrom="page">
                <wp:posOffset>304800</wp:posOffset>
              </wp:positionH>
              <wp:positionV relativeFrom="page">
                <wp:posOffset>377825</wp:posOffset>
              </wp:positionV>
              <wp:extent cx="6953250" cy="9940290"/>
              <wp:effectExtent l="0" t="0" r="0" b="0"/>
              <wp:wrapNone/>
              <wp:docPr id="7" name="Group 9957"/>
              <a:graphic xmlns:a="http://schemas.openxmlformats.org/drawingml/2006/main">
                <a:graphicData uri="http://schemas.microsoft.com/office/word/2010/wordprocessingGroup">
                  <wpg:wgp>
                    <wpg:cNvGrpSpPr/>
                    <wpg:grpSpPr>
                      <a:xfrm>
                        <a:off x="0" y="0"/>
                        <a:ext cx="6952680" cy="9939600"/>
                      </a:xfrm>
                    </wpg:grpSpPr>
                    <wps:wsp>
                      <wps:cNvSpPr/>
                      <wps:spPr>
                        <a:xfrm>
                          <a:off x="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936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1836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550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4080" y="0"/>
                          <a:ext cx="9000" cy="9939600"/>
                        </a:xfrm>
                        <a:custGeom>
                          <a:avLst/>
                          <a:gdLst/>
                          <a:ahLst/>
                          <a:rect l="l" t="t" r="r" b="b"/>
                          <a:pathLst>
                            <a:path w="9449" h="9939528">
                              <a:moveTo>
                                <a:pt x="0" y="0"/>
                              </a:moveTo>
                              <a:lnTo>
                                <a:pt x="9449" y="0"/>
                              </a:lnTo>
                              <a:lnTo>
                                <a:pt x="9449"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44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35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9868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8896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8032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9957" style="position:absolute;margin-left:24pt;margin-top:29.75pt;width:547.45pt;height:782.65pt" coordorigin="480,595" coordsize="10949,15653"/>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677" w:leader="none"/>
      </w:tabs>
      <w:spacing w:before="0" w:after="248"/>
      <w:rPr/>
    </w:pPr>
    <w:r>
      <mc:AlternateContent>
        <mc:Choice Requires="wpg">
          <w:drawing>
            <wp:anchor behindDoc="1" distT="0" distB="0" distL="114300" distR="114300" simplePos="0" locked="0" layoutInCell="1" allowOverlap="1" relativeHeight="20">
              <wp:simplePos x="0" y="0"/>
              <wp:positionH relativeFrom="page">
                <wp:posOffset>304800</wp:posOffset>
              </wp:positionH>
              <wp:positionV relativeFrom="page">
                <wp:posOffset>304800</wp:posOffset>
              </wp:positionV>
              <wp:extent cx="6953250" cy="73660"/>
              <wp:effectExtent l="0" t="0" r="0" b="0"/>
              <wp:wrapSquare wrapText="bothSides"/>
              <wp:docPr id="11" name="Group 10305"/>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9360"/>
                          <a:ext cx="8280" cy="6336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936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36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5508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6408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36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55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64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89868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36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5508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6408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305" style="position:absolute;margin-left:24pt;margin-top:24pt;width:547.45pt;height:5.75pt" coordorigin="480,480" coordsize="10949,115"/>
          </w:pict>
        </mc:Fallback>
      </mc:AlternateContent>
    </w:r>
    <w:r>
      <w:rPr>
        <w:rFonts w:eastAsia="Comic Sans MS" w:cs="Comic Sans MS" w:ascii="Comic Sans MS" w:hAnsi="Comic Sans MS"/>
        <w:b/>
      </w:rPr>
      <w:t>Подвижные игры. Средняя группа.</w:t>
    </w:r>
    <w:r>
      <w:rPr/>
      <w:t xml:space="preserve"> </w:t>
      <w:tab/>
      <w:t xml:space="preserve"> </w:t>
    </w:r>
  </w:p>
  <w:p>
    <w:pPr>
      <w:pStyle w:val="Normal"/>
      <w:spacing w:before="0" w:after="23"/>
      <w:ind w:right="-87" w:hanging="0"/>
      <w:jc w:val="right"/>
      <w:rPr/>
    </w:pPr>
    <w:r>
      <w:rPr>
        <w:rFonts w:eastAsia="Comic Sans MS" w:cs="Comic Sans MS" w:ascii="Comic Sans MS" w:hAnsi="Comic Sans MS"/>
        <w:b/>
        <w:color w:val="F6610E"/>
        <w:sz w:val="36"/>
      </w:rPr>
      <w:t xml:space="preserve"> </w:t>
    </w:r>
  </w:p>
  <w:p>
    <w:pPr>
      <w:pStyle w:val="Normal"/>
      <w:spacing w:before="0" w:after="0"/>
      <w:rPr/>
    </w:pPr>
    <w:r>
      <w:rPr>
        <w:rFonts w:eastAsia="Times New Roman" w:cs="Times New Roman" w:ascii="Times New Roman" w:hAnsi="Times New Roman"/>
        <w:b/>
        <w:sz w:val="28"/>
      </w:rPr>
      <w:t xml:space="preserve"> </w:t>
    </w:r>
  </w:p>
  <w:p>
    <w:pPr>
      <w:pStyle w:val="Normal"/>
      <w:widowControl/>
      <w:bidi w:val="0"/>
      <w:spacing w:lineRule="auto" w:line="259" w:before="0" w:after="160"/>
      <w:jc w:val="left"/>
      <w:rPr/>
    </w:pPr>
    <w:r>
      <w:rPr/>
      <mc:AlternateContent>
        <mc:Choice Requires="wpg">
          <w:drawing>
            <wp:anchor behindDoc="1" distT="0" distB="0" distL="0" distR="0" simplePos="0" locked="0" layoutInCell="1" allowOverlap="1" relativeHeight="24">
              <wp:simplePos x="0" y="0"/>
              <wp:positionH relativeFrom="page">
                <wp:posOffset>304800</wp:posOffset>
              </wp:positionH>
              <wp:positionV relativeFrom="page">
                <wp:posOffset>377825</wp:posOffset>
              </wp:positionV>
              <wp:extent cx="6953250" cy="9940290"/>
              <wp:effectExtent l="0" t="0" r="0" b="0"/>
              <wp:wrapNone/>
              <wp:docPr id="12" name="Group 10333"/>
              <a:graphic xmlns:a="http://schemas.openxmlformats.org/drawingml/2006/main">
                <a:graphicData uri="http://schemas.microsoft.com/office/word/2010/wordprocessingGroup">
                  <wpg:wgp>
                    <wpg:cNvGrpSpPr/>
                    <wpg:grpSpPr>
                      <a:xfrm>
                        <a:off x="0" y="0"/>
                        <a:ext cx="6952680" cy="9939600"/>
                      </a:xfrm>
                    </wpg:grpSpPr>
                    <wps:wsp>
                      <wps:cNvSpPr/>
                      <wps:spPr>
                        <a:xfrm>
                          <a:off x="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936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1836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550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4080" y="0"/>
                          <a:ext cx="9000" cy="9939600"/>
                        </a:xfrm>
                        <a:custGeom>
                          <a:avLst/>
                          <a:gdLst/>
                          <a:ahLst/>
                          <a:rect l="l" t="t" r="r" b="b"/>
                          <a:pathLst>
                            <a:path w="9449" h="9939528">
                              <a:moveTo>
                                <a:pt x="0" y="0"/>
                              </a:moveTo>
                              <a:lnTo>
                                <a:pt x="9449" y="0"/>
                              </a:lnTo>
                              <a:lnTo>
                                <a:pt x="9449"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44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35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9868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8896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8032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333" style="position:absolute;margin-left:24pt;margin-top:29.75pt;width:547.45pt;height:782.65pt" coordorigin="480,595" coordsize="10949,15653"/>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677" w:leader="none"/>
      </w:tabs>
      <w:spacing w:before="0" w:after="248"/>
      <w:rPr/>
    </w:pPr>
    <w:r>
      <mc:AlternateContent>
        <mc:Choice Requires="wpg">
          <w:drawing>
            <wp:anchor behindDoc="1" distT="0" distB="0" distL="114300" distR="114300" simplePos="0" locked="0" layoutInCell="1" allowOverlap="1" relativeHeight="27">
              <wp:simplePos x="0" y="0"/>
              <wp:positionH relativeFrom="page">
                <wp:posOffset>304800</wp:posOffset>
              </wp:positionH>
              <wp:positionV relativeFrom="page">
                <wp:posOffset>304800</wp:posOffset>
              </wp:positionV>
              <wp:extent cx="6953250" cy="73660"/>
              <wp:effectExtent l="0" t="0" r="0" b="0"/>
              <wp:wrapSquare wrapText="bothSides"/>
              <wp:docPr id="13" name="Group 10232"/>
              <a:graphic xmlns:a="http://schemas.openxmlformats.org/drawingml/2006/main">
                <a:graphicData uri="http://schemas.microsoft.com/office/word/2010/wordprocessingGroup">
                  <wpg:wgp>
                    <wpg:cNvGrpSpPr/>
                    <wpg:grpSpPr>
                      <a:xfrm>
                        <a:off x="0" y="0"/>
                        <a:ext cx="6952680" cy="73080"/>
                      </a:xfrm>
                    </wpg:grpSpPr>
                    <wps:wsp>
                      <wps:cNvSpPr/>
                      <wps:spPr>
                        <a:xfrm>
                          <a:off x="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0" y="0"/>
                          <a:ext cx="73080" cy="8280"/>
                        </a:xfrm>
                        <a:custGeom>
                          <a:avLst/>
                          <a:gdLst/>
                          <a:ahLst/>
                          <a:rect l="l" t="t" r="r" b="b"/>
                          <a:pathLst>
                            <a:path w="73457" h="9144">
                              <a:moveTo>
                                <a:pt x="0" y="0"/>
                              </a:moveTo>
                              <a:lnTo>
                                <a:pt x="73457" y="0"/>
                              </a:lnTo>
                              <a:lnTo>
                                <a:pt x="73457"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9360" y="9360"/>
                          <a:ext cx="8280" cy="63360"/>
                        </a:xfrm>
                        <a:custGeom>
                          <a:avLst/>
                          <a:gdLst/>
                          <a:ahLst/>
                          <a:rect l="l" t="t" r="r" b="b"/>
                          <a:pathLst>
                            <a:path w="9144" h="64008">
                              <a:moveTo>
                                <a:pt x="0" y="0"/>
                              </a:moveTo>
                              <a:lnTo>
                                <a:pt x="9144" y="0"/>
                              </a:lnTo>
                              <a:lnTo>
                                <a:pt x="9144" y="64008"/>
                              </a:lnTo>
                              <a:lnTo>
                                <a:pt x="0" y="64008"/>
                              </a:lnTo>
                              <a:lnTo>
                                <a:pt x="0" y="0"/>
                              </a:lnTo>
                            </a:path>
                          </a:pathLst>
                        </a:custGeom>
                        <a:solidFill>
                          <a:srgbClr val="ffffff"/>
                        </a:solidFill>
                        <a:ln>
                          <a:noFill/>
                        </a:ln>
                      </wps:spPr>
                      <wps:style>
                        <a:lnRef idx="0"/>
                        <a:fillRef idx="0"/>
                        <a:effectRef idx="0"/>
                        <a:fontRef idx="minor"/>
                      </wps:style>
                      <wps:bodyPr/>
                    </wps:wsp>
                    <wps:wsp>
                      <wps:cNvSpPr/>
                      <wps:spPr>
                        <a:xfrm>
                          <a:off x="9360" y="9360"/>
                          <a:ext cx="63360" cy="8280"/>
                        </a:xfrm>
                        <a:custGeom>
                          <a:avLst/>
                          <a:gdLst/>
                          <a:ahLst/>
                          <a:rect l="l" t="t" r="r" b="b"/>
                          <a:pathLst>
                            <a:path w="64313" h="9144">
                              <a:moveTo>
                                <a:pt x="0" y="0"/>
                              </a:moveTo>
                              <a:lnTo>
                                <a:pt x="64313" y="0"/>
                              </a:lnTo>
                              <a:lnTo>
                                <a:pt x="6431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1836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18360" y="18360"/>
                          <a:ext cx="54720" cy="36360"/>
                        </a:xfrm>
                        <a:custGeom>
                          <a:avLst/>
                          <a:gdLst/>
                          <a:ahLst/>
                          <a:rect l="l" t="t" r="r" b="b"/>
                          <a:pathLst>
                            <a:path w="55169" h="36576">
                              <a:moveTo>
                                <a:pt x="0" y="0"/>
                              </a:moveTo>
                              <a:lnTo>
                                <a:pt x="55169" y="0"/>
                              </a:lnTo>
                              <a:lnTo>
                                <a:pt x="5516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550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55080" y="55080"/>
                          <a:ext cx="17640" cy="8280"/>
                        </a:xfrm>
                        <a:custGeom>
                          <a:avLst/>
                          <a:gdLst/>
                          <a:ahLst/>
                          <a:rect l="l" t="t" r="r" b="b"/>
                          <a:pathLst>
                            <a:path w="18593" h="9144">
                              <a:moveTo>
                                <a:pt x="0" y="0"/>
                              </a:moveTo>
                              <a:lnTo>
                                <a:pt x="18593" y="0"/>
                              </a:lnTo>
                              <a:lnTo>
                                <a:pt x="18593"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4080" y="64080"/>
                          <a:ext cx="9000" cy="8280"/>
                        </a:xfrm>
                        <a:custGeom>
                          <a:avLst/>
                          <a:gdLst/>
                          <a:ahLst/>
                          <a:rect l="l" t="t" r="r" b="b"/>
                          <a:pathLst>
                            <a:path w="9449" h="9144">
                              <a:moveTo>
                                <a:pt x="0" y="0"/>
                              </a:moveTo>
                              <a:lnTo>
                                <a:pt x="9449" y="0"/>
                              </a:lnTo>
                              <a:lnTo>
                                <a:pt x="94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73800" y="936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18360"/>
                          <a:ext cx="6805800" cy="36360"/>
                        </a:xfrm>
                        <a:custGeom>
                          <a:avLst/>
                          <a:gdLst/>
                          <a:ahLst/>
                          <a:rect l="l" t="t" r="r" b="b"/>
                          <a:pathLst>
                            <a:path w="6805549" h="36576">
                              <a:moveTo>
                                <a:pt x="0" y="0"/>
                              </a:moveTo>
                              <a:lnTo>
                                <a:pt x="6805549" y="0"/>
                              </a:lnTo>
                              <a:lnTo>
                                <a:pt x="6805549"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73800" y="55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73800" y="64080"/>
                          <a:ext cx="6805800" cy="8280"/>
                        </a:xfrm>
                        <a:custGeom>
                          <a:avLst/>
                          <a:gdLst/>
                          <a:ahLst/>
                          <a:rect l="l" t="t" r="r" b="b"/>
                          <a:pathLst>
                            <a:path w="6805549" h="9144">
                              <a:moveTo>
                                <a:pt x="0" y="0"/>
                              </a:moveTo>
                              <a:lnTo>
                                <a:pt x="6805549" y="0"/>
                              </a:lnTo>
                              <a:lnTo>
                                <a:pt x="6805549"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944400" y="0"/>
                          <a:ext cx="8280" cy="72360"/>
                        </a:xfrm>
                        <a:custGeom>
                          <a:avLst/>
                          <a:gdLst/>
                          <a:ahLst/>
                          <a:rect l="l" t="t" r="r" b="b"/>
                          <a:pathLst>
                            <a:path w="9144" h="73152">
                              <a:moveTo>
                                <a:pt x="0" y="0"/>
                              </a:moveTo>
                              <a:lnTo>
                                <a:pt x="9144" y="0"/>
                              </a:lnTo>
                              <a:lnTo>
                                <a:pt x="9144" y="73152"/>
                              </a:lnTo>
                              <a:lnTo>
                                <a:pt x="0" y="73152"/>
                              </a:lnTo>
                              <a:lnTo>
                                <a:pt x="0" y="0"/>
                              </a:lnTo>
                            </a:path>
                          </a:pathLst>
                        </a:custGeom>
                        <a:solidFill>
                          <a:srgbClr val="ff6600"/>
                        </a:solidFill>
                        <a:ln>
                          <a:noFill/>
                        </a:ln>
                      </wps:spPr>
                      <wps:style>
                        <a:lnRef idx="0"/>
                        <a:fillRef idx="0"/>
                        <a:effectRef idx="0"/>
                        <a:fontRef idx="minor"/>
                      </wps:style>
                      <wps:bodyPr/>
                    </wps:wsp>
                    <wps:wsp>
                      <wps:cNvSpPr/>
                      <wps:spPr>
                        <a:xfrm>
                          <a:off x="6880320" y="0"/>
                          <a:ext cx="72360" cy="8280"/>
                        </a:xfrm>
                        <a:custGeom>
                          <a:avLst/>
                          <a:gdLst/>
                          <a:ahLst/>
                          <a:rect l="l" t="t" r="r" b="b"/>
                          <a:pathLst>
                            <a:path w="73152" h="9144">
                              <a:moveTo>
                                <a:pt x="0" y="0"/>
                              </a:moveTo>
                              <a:lnTo>
                                <a:pt x="73152" y="0"/>
                              </a:lnTo>
                              <a:lnTo>
                                <a:pt x="73152" y="9144"/>
                              </a:lnTo>
                              <a:lnTo>
                                <a:pt x="0" y="9144"/>
                              </a:lnTo>
                              <a:lnTo>
                                <a:pt x="0" y="0"/>
                              </a:lnTo>
                            </a:path>
                          </a:pathLst>
                        </a:custGeom>
                        <a:solidFill>
                          <a:srgbClr val="ff6600"/>
                        </a:solidFill>
                        <a:ln>
                          <a:noFill/>
                        </a:ln>
                      </wps:spPr>
                      <wps:style>
                        <a:lnRef idx="0"/>
                        <a:fillRef idx="0"/>
                        <a:effectRef idx="0"/>
                        <a:fontRef idx="minor"/>
                      </wps:style>
                      <wps:bodyPr/>
                    </wps:wsp>
                    <wps:wsp>
                      <wps:cNvSpPr/>
                      <wps:spPr>
                        <a:xfrm>
                          <a:off x="6898680" y="18360"/>
                          <a:ext cx="36360" cy="54000"/>
                        </a:xfrm>
                        <a:custGeom>
                          <a:avLst/>
                          <a:gdLst/>
                          <a:ahLst/>
                          <a:rect l="l" t="t" r="r" b="b"/>
                          <a:pathLst>
                            <a:path w="36576" h="54864">
                              <a:moveTo>
                                <a:pt x="0" y="0"/>
                              </a:moveTo>
                              <a:lnTo>
                                <a:pt x="36576" y="0"/>
                              </a:lnTo>
                              <a:lnTo>
                                <a:pt x="36576" y="54864"/>
                              </a:lnTo>
                              <a:lnTo>
                                <a:pt x="0" y="54864"/>
                              </a:lnTo>
                              <a:lnTo>
                                <a:pt x="0" y="0"/>
                              </a:lnTo>
                            </a:path>
                          </a:pathLst>
                        </a:custGeom>
                        <a:solidFill>
                          <a:srgbClr val="ff6600"/>
                        </a:solidFill>
                        <a:ln>
                          <a:noFill/>
                        </a:ln>
                      </wps:spPr>
                      <wps:style>
                        <a:lnRef idx="0"/>
                        <a:fillRef idx="0"/>
                        <a:effectRef idx="0"/>
                        <a:fontRef idx="minor"/>
                      </wps:style>
                      <wps:bodyPr/>
                    </wps:wsp>
                    <wps:wsp>
                      <wps:cNvSpPr/>
                      <wps:spPr>
                        <a:xfrm>
                          <a:off x="6880320" y="18360"/>
                          <a:ext cx="54000" cy="36360"/>
                        </a:xfrm>
                        <a:custGeom>
                          <a:avLst/>
                          <a:gdLst/>
                          <a:ahLst/>
                          <a:rect l="l" t="t" r="r" b="b"/>
                          <a:pathLst>
                            <a:path w="54864" h="36576">
                              <a:moveTo>
                                <a:pt x="0" y="0"/>
                              </a:moveTo>
                              <a:lnTo>
                                <a:pt x="54864" y="0"/>
                              </a:lnTo>
                              <a:lnTo>
                                <a:pt x="54864" y="36576"/>
                              </a:lnTo>
                              <a:lnTo>
                                <a:pt x="0" y="36576"/>
                              </a:lnTo>
                              <a:lnTo>
                                <a:pt x="0" y="0"/>
                              </a:lnTo>
                            </a:path>
                          </a:pathLst>
                        </a:custGeom>
                        <a:solidFill>
                          <a:srgbClr val="ff6600"/>
                        </a:solidFill>
                        <a:ln>
                          <a:noFill/>
                        </a:ln>
                      </wps:spPr>
                      <wps:style>
                        <a:lnRef idx="0"/>
                        <a:fillRef idx="0"/>
                        <a:effectRef idx="0"/>
                        <a:fontRef idx="minor"/>
                      </wps:style>
                      <wps:bodyPr/>
                    </wps:wsp>
                    <wps:wsp>
                      <wps:cNvSpPr/>
                      <wps:spPr>
                        <a:xfrm>
                          <a:off x="6889680" y="55080"/>
                          <a:ext cx="8280" cy="17640"/>
                        </a:xfrm>
                        <a:custGeom>
                          <a:avLst/>
                          <a:gdLst/>
                          <a:ahLst/>
                          <a:rect l="l" t="t" r="r" b="b"/>
                          <a:pathLst>
                            <a:path w="9144" h="18288">
                              <a:moveTo>
                                <a:pt x="0" y="0"/>
                              </a:moveTo>
                              <a:lnTo>
                                <a:pt x="9144" y="0"/>
                              </a:lnTo>
                              <a:lnTo>
                                <a:pt x="9144" y="18288"/>
                              </a:lnTo>
                              <a:lnTo>
                                <a:pt x="0" y="18288"/>
                              </a:lnTo>
                              <a:lnTo>
                                <a:pt x="0" y="0"/>
                              </a:lnTo>
                            </a:path>
                          </a:pathLst>
                        </a:custGeom>
                        <a:solidFill>
                          <a:srgbClr val="ffffff"/>
                        </a:solidFill>
                        <a:ln>
                          <a:noFill/>
                        </a:ln>
                      </wps:spPr>
                      <wps:style>
                        <a:lnRef idx="0"/>
                        <a:fillRef idx="0"/>
                        <a:effectRef idx="0"/>
                        <a:fontRef idx="minor"/>
                      </wps:style>
                      <wps:bodyPr/>
                    </wps:wsp>
                    <wps:wsp>
                      <wps:cNvSpPr/>
                      <wps:spPr>
                        <a:xfrm>
                          <a:off x="6880320" y="55080"/>
                          <a:ext cx="17640" cy="8280"/>
                        </a:xfrm>
                        <a:custGeom>
                          <a:avLst/>
                          <a:gdLst/>
                          <a:ahLst/>
                          <a:rect l="l" t="t" r="r" b="b"/>
                          <a:pathLst>
                            <a:path w="18288" h="9144">
                              <a:moveTo>
                                <a:pt x="0" y="0"/>
                              </a:moveTo>
                              <a:lnTo>
                                <a:pt x="18288" y="0"/>
                              </a:lnTo>
                              <a:lnTo>
                                <a:pt x="18288" y="9144"/>
                              </a:lnTo>
                              <a:lnTo>
                                <a:pt x="0" y="9144"/>
                              </a:lnTo>
                              <a:lnTo>
                                <a:pt x="0" y="0"/>
                              </a:lnTo>
                            </a:path>
                          </a:pathLst>
                        </a:custGeom>
                        <a:solidFill>
                          <a:srgbClr val="ffffff"/>
                        </a:solidFill>
                        <a:ln>
                          <a:noFill/>
                        </a:ln>
                      </wps:spPr>
                      <wps:style>
                        <a:lnRef idx="0"/>
                        <a:fillRef idx="0"/>
                        <a:effectRef idx="0"/>
                        <a:fontRef idx="minor"/>
                      </wps:style>
                      <wps:bodyPr/>
                    </wps:wsp>
                    <wps:wsp>
                      <wps:cNvSpPr/>
                      <wps:spPr>
                        <a:xfrm>
                          <a:off x="6880320" y="64080"/>
                          <a:ext cx="8280" cy="8280"/>
                        </a:xfrm>
                        <a:custGeom>
                          <a:avLst/>
                          <a:gdLst/>
                          <a:ahLst/>
                          <a:rect l="l" t="t" r="r" b="b"/>
                          <a:pathLst>
                            <a:path w="9144" h="9144">
                              <a:moveTo>
                                <a:pt x="0" y="0"/>
                              </a:moveTo>
                              <a:lnTo>
                                <a:pt x="9144" y="0"/>
                              </a:lnTo>
                              <a:lnTo>
                                <a:pt x="9144" y="9144"/>
                              </a:lnTo>
                              <a:lnTo>
                                <a:pt x="0" y="9144"/>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232" style="position:absolute;margin-left:24pt;margin-top:24pt;width:547.45pt;height:5.75pt" coordorigin="480,480" coordsize="10949,115"/>
          </w:pict>
        </mc:Fallback>
      </mc:AlternateContent>
    </w:r>
    <w:r>
      <w:rPr>
        <w:rFonts w:eastAsia="Comic Sans MS" w:cs="Comic Sans MS" w:ascii="Comic Sans MS" w:hAnsi="Comic Sans MS"/>
        <w:b/>
      </w:rPr>
      <w:t>Подвижные игры. Средняя группа.</w:t>
    </w:r>
    <w:r>
      <w:rPr/>
      <w:t xml:space="preserve"> </w:t>
      <w:tab/>
      <w:t xml:space="preserve"> </w:t>
    </w:r>
  </w:p>
  <w:p>
    <w:pPr>
      <w:pStyle w:val="Normal"/>
      <w:spacing w:before="0" w:after="0"/>
      <w:ind w:right="-87" w:hanging="0"/>
      <w:jc w:val="right"/>
      <w:rPr/>
    </w:pPr>
    <w:r>
      <w:rPr>
        <w:rFonts w:eastAsia="Comic Sans MS" w:cs="Comic Sans MS" w:ascii="Comic Sans MS" w:hAnsi="Comic Sans MS"/>
        <w:b/>
        <w:sz w:val="36"/>
      </w:rPr>
      <w:t xml:space="preserve"> </w:t>
    </w:r>
  </w:p>
  <w:p>
    <w:pPr>
      <w:pStyle w:val="Normal"/>
      <w:widowControl/>
      <w:bidi w:val="0"/>
      <w:spacing w:lineRule="auto" w:line="259" w:before="0" w:after="160"/>
      <w:jc w:val="left"/>
      <w:rPr/>
    </w:pPr>
    <w:r>
      <w:rPr/>
      <mc:AlternateContent>
        <mc:Choice Requires="wpg">
          <w:drawing>
            <wp:anchor behindDoc="1" distT="0" distB="0" distL="0" distR="0" simplePos="0" locked="0" layoutInCell="1" allowOverlap="1" relativeHeight="30">
              <wp:simplePos x="0" y="0"/>
              <wp:positionH relativeFrom="page">
                <wp:posOffset>304800</wp:posOffset>
              </wp:positionH>
              <wp:positionV relativeFrom="page">
                <wp:posOffset>377825</wp:posOffset>
              </wp:positionV>
              <wp:extent cx="6953250" cy="9940290"/>
              <wp:effectExtent l="0" t="0" r="0" b="0"/>
              <wp:wrapNone/>
              <wp:docPr id="14" name="Group 10257"/>
              <a:graphic xmlns:a="http://schemas.openxmlformats.org/drawingml/2006/main">
                <a:graphicData uri="http://schemas.microsoft.com/office/word/2010/wordprocessingGroup">
                  <wpg:wgp>
                    <wpg:cNvGrpSpPr/>
                    <wpg:grpSpPr>
                      <a:xfrm>
                        <a:off x="0" y="0"/>
                        <a:ext cx="6952680" cy="9939600"/>
                      </a:xfrm>
                    </wpg:grpSpPr>
                    <wps:wsp>
                      <wps:cNvSpPr/>
                      <wps:spPr>
                        <a:xfrm>
                          <a:off x="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936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1836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550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4080" y="0"/>
                          <a:ext cx="9000" cy="9939600"/>
                        </a:xfrm>
                        <a:custGeom>
                          <a:avLst/>
                          <a:gdLst/>
                          <a:ahLst/>
                          <a:rect l="l" t="t" r="r" b="b"/>
                          <a:pathLst>
                            <a:path w="9449" h="9939528">
                              <a:moveTo>
                                <a:pt x="0" y="0"/>
                              </a:moveTo>
                              <a:lnTo>
                                <a:pt x="9449" y="0"/>
                              </a:lnTo>
                              <a:lnTo>
                                <a:pt x="9449"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44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93540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98680" y="0"/>
                          <a:ext cx="36360" cy="9939600"/>
                        </a:xfrm>
                        <a:custGeom>
                          <a:avLst/>
                          <a:gdLst/>
                          <a:ahLst/>
                          <a:rect l="l" t="t" r="r" b="b"/>
                          <a:pathLst>
                            <a:path w="36576" h="9939528">
                              <a:moveTo>
                                <a:pt x="0" y="0"/>
                              </a:moveTo>
                              <a:lnTo>
                                <a:pt x="36576" y="0"/>
                              </a:lnTo>
                              <a:lnTo>
                                <a:pt x="36576" y="9939528"/>
                              </a:lnTo>
                              <a:lnTo>
                                <a:pt x="0" y="9939528"/>
                              </a:lnTo>
                              <a:lnTo>
                                <a:pt x="0" y="0"/>
                              </a:lnTo>
                            </a:path>
                          </a:pathLst>
                        </a:custGeom>
                        <a:solidFill>
                          <a:srgbClr val="ff6600"/>
                        </a:solidFill>
                        <a:ln>
                          <a:noFill/>
                        </a:ln>
                      </wps:spPr>
                      <wps:style>
                        <a:lnRef idx="0"/>
                        <a:fillRef idx="0"/>
                        <a:effectRef idx="0"/>
                        <a:fontRef idx="minor"/>
                      </wps:style>
                      <wps:bodyPr/>
                    </wps:wsp>
                    <wps:wsp>
                      <wps:cNvSpPr/>
                      <wps:spPr>
                        <a:xfrm>
                          <a:off x="688968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ffff"/>
                        </a:solidFill>
                        <a:ln>
                          <a:noFill/>
                        </a:ln>
                      </wps:spPr>
                      <wps:style>
                        <a:lnRef idx="0"/>
                        <a:fillRef idx="0"/>
                        <a:effectRef idx="0"/>
                        <a:fontRef idx="minor"/>
                      </wps:style>
                      <wps:bodyPr/>
                    </wps:wsp>
                    <wps:wsp>
                      <wps:cNvSpPr/>
                      <wps:spPr>
                        <a:xfrm>
                          <a:off x="6880320" y="0"/>
                          <a:ext cx="8280" cy="9939600"/>
                        </a:xfrm>
                        <a:custGeom>
                          <a:avLst/>
                          <a:gdLst/>
                          <a:ahLst/>
                          <a:rect l="l" t="t" r="r" b="b"/>
                          <a:pathLst>
                            <a:path w="9144" h="9939528">
                              <a:moveTo>
                                <a:pt x="0" y="0"/>
                              </a:moveTo>
                              <a:lnTo>
                                <a:pt x="9144" y="0"/>
                              </a:lnTo>
                              <a:lnTo>
                                <a:pt x="9144" y="9939528"/>
                              </a:lnTo>
                              <a:lnTo>
                                <a:pt x="0" y="9939528"/>
                              </a:lnTo>
                              <a:lnTo>
                                <a:pt x="0" y="0"/>
                              </a:lnTo>
                            </a:path>
                          </a:pathLst>
                        </a:custGeom>
                        <a:solidFill>
                          <a:srgbClr val="ff6600"/>
                        </a:solidFill>
                        <a:ln>
                          <a:noFill/>
                        </a:ln>
                      </wps:spPr>
                      <wps:style>
                        <a:lnRef idx="0"/>
                        <a:fillRef idx="0"/>
                        <a:effectRef idx="0"/>
                        <a:fontRef idx="minor"/>
                      </wps:style>
                      <wps:bodyPr/>
                    </wps:wsp>
                  </wpg:wgp>
                </a:graphicData>
              </a:graphic>
            </wp:anchor>
          </w:drawing>
        </mc:Choice>
        <mc:Fallback>
          <w:pict>
            <v:group id="shape_0" alt="Group 10257" style="position:absolute;margin-left:24pt;margin-top:29.75pt;width:547.45pt;height:782.65pt" coordorigin="480,595" coordsize="10949,15653"/>
          </w:pict>
        </mc:Fallback>
      </mc:AlternateContent>
    </w:r>
  </w:p>
</w:hdr>
</file>

<file path=word/settings.xml><?xml version="1.0" encoding="utf-8"?>
<w:settings xmlns:w="http://schemas.openxmlformats.org/wordprocessingml/2006/main">
  <w:zoom w:percent="100"/>
  <w:defaultTabStop w:val="708"/>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000000"/>
      <w:kern w:val="0"/>
      <w:sz w:val="22"/>
      <w:szCs w:val="22"/>
      <w:lang w:val="ru-RU" w:eastAsia="ru-RU" w:bidi="ar-SA"/>
    </w:rPr>
  </w:style>
  <w:style w:type="paragraph" w:styleId="Heading1">
    <w:name w:val="Heading 1"/>
    <w:next w:val="Normal"/>
    <w:link w:val="10"/>
    <w:uiPriority w:val="9"/>
    <w:unhideWhenUsed/>
    <w:qFormat/>
    <w:pPr>
      <w:keepNext w:val="true"/>
      <w:keepLines/>
      <w:widowControl/>
      <w:bidi w:val="0"/>
      <w:spacing w:lineRule="auto" w:line="259" w:before="0" w:after="206"/>
      <w:ind w:left="10" w:hanging="10"/>
      <w:jc w:val="left"/>
      <w:outlineLvl w:val="0"/>
    </w:pPr>
    <w:rPr>
      <w:rFonts w:ascii="Times New Roman" w:hAnsi="Times New Roman" w:eastAsia="Times New Roman" w:cs="Times New Roman"/>
      <w:b/>
      <w:color w:val="000000"/>
      <w:kern w:val="0"/>
      <w:sz w:val="28"/>
      <w:szCs w:val="22"/>
      <w:lang w:val="ru-RU" w:eastAsia="ru-RU" w:bidi="ar-SA"/>
    </w:rPr>
  </w:style>
  <w:style w:type="paragraph" w:styleId="Heading2">
    <w:name w:val="Heading 2"/>
    <w:next w:val="Normal"/>
    <w:link w:val="20"/>
    <w:uiPriority w:val="9"/>
    <w:unhideWhenUsed/>
    <w:qFormat/>
    <w:pPr>
      <w:keepNext w:val="true"/>
      <w:keepLines/>
      <w:widowControl/>
      <w:bidi w:val="0"/>
      <w:spacing w:lineRule="auto" w:line="259" w:before="0" w:after="206"/>
      <w:ind w:left="10" w:hanging="10"/>
      <w:jc w:val="left"/>
      <w:outlineLvl w:val="1"/>
    </w:pPr>
    <w:rPr>
      <w:rFonts w:ascii="Times New Roman" w:hAnsi="Times New Roman" w:eastAsia="Times New Roman" w:cs="Times New Roman"/>
      <w:b/>
      <w:color w:val="000000"/>
      <w:kern w:val="0"/>
      <w:sz w:val="28"/>
      <w:szCs w:val="22"/>
      <w:lang w:val="ru-RU" w:eastAsia="ru-RU" w:bidi="ar-SA"/>
    </w:rPr>
  </w:style>
  <w:style w:type="character" w:styleId="DefaultParagraphFont" w:default="1">
    <w:name w:val="Default Paragraph Font"/>
    <w:uiPriority w:val="1"/>
    <w:semiHidden/>
    <w:unhideWhenUsed/>
    <w:qFormat/>
    <w:rPr/>
  </w:style>
  <w:style w:type="character" w:styleId="1" w:customStyle="1">
    <w:name w:val="Заголовок 1 Знак"/>
    <w:link w:val="1"/>
    <w:qFormat/>
    <w:rPr>
      <w:rFonts w:ascii="Times New Roman" w:hAnsi="Times New Roman" w:eastAsia="Times New Roman" w:cs="Times New Roman"/>
      <w:b/>
      <w:color w:val="000000"/>
      <w:sz w:val="28"/>
    </w:rPr>
  </w:style>
  <w:style w:type="character" w:styleId="2" w:customStyle="1">
    <w:name w:val="Заголовок 2 Знак"/>
    <w:link w:val="2"/>
    <w:qFormat/>
    <w:rPr>
      <w:rFonts w:ascii="Times New Roman" w:hAnsi="Times New Roman" w:eastAsia="Times New Roman" w:cs="Times New Roman"/>
      <w:b/>
      <w:color w:val="000000"/>
      <w:sz w:val="28"/>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rPr/>
  </w:style>
  <w:style w:type="paragraph" w:styleId="Footer">
    <w:name w:val="Footer"/>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Trio_Office/6.2.8.2$Windows_x86 LibreOffice_project/</Application>
  <Pages>12</Pages>
  <Words>2265</Words>
  <Characters>13841</Characters>
  <CharactersWithSpaces>16187</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2025-07-25T13:08:00Z</dcterms:created>
  <dc:creator>Admin</dc:creator>
  <dc:description/>
  <dc:language>ru-RU</dc:language>
  <cp:lastModifiedBy/>
  <dcterms:modified xsi:type="dcterms:W3CDTF">2025-07-29T14:13:05Z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